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03AD" w14:textId="79CFF36D" w:rsidR="00467A96" w:rsidRPr="0040117E" w:rsidRDefault="00467A96" w:rsidP="00EC670E">
      <w:pPr>
        <w:pStyle w:val="Ttulo1"/>
        <w:rPr>
          <w:rFonts w:ascii="Arial" w:hAnsi="Arial" w:cs="Arial"/>
          <w:b/>
          <w:bCs/>
          <w:color w:val="auto"/>
          <w:sz w:val="16"/>
          <w:szCs w:val="16"/>
          <w:lang w:val="es"/>
        </w:rPr>
      </w:pPr>
      <w:r w:rsidRPr="0040117E">
        <w:rPr>
          <w:rFonts w:ascii="Arial" w:hAnsi="Arial" w:cs="Arial"/>
          <w:b/>
          <w:bCs/>
          <w:color w:val="auto"/>
          <w:sz w:val="16"/>
          <w:szCs w:val="16"/>
          <w:lang w:val="es"/>
        </w:rPr>
        <w:t>Fecha</w:t>
      </w:r>
      <w:r w:rsidR="00AA767A" w:rsidRPr="0040117E">
        <w:rPr>
          <w:rFonts w:ascii="Arial" w:hAnsi="Arial" w:cs="Arial"/>
          <w:b/>
          <w:bCs/>
          <w:color w:val="auto"/>
          <w:sz w:val="16"/>
          <w:szCs w:val="16"/>
          <w:lang w:val="es"/>
        </w:rPr>
        <w:t xml:space="preserve"> de </w:t>
      </w:r>
      <w:r w:rsidR="00EF50A9" w:rsidRPr="0040117E">
        <w:rPr>
          <w:rFonts w:ascii="Arial" w:hAnsi="Arial" w:cs="Arial"/>
          <w:b/>
          <w:bCs/>
          <w:color w:val="auto"/>
          <w:sz w:val="16"/>
          <w:szCs w:val="16"/>
          <w:lang w:val="es"/>
        </w:rPr>
        <w:t>diligenciamiento: _</w:t>
      </w:r>
      <w:r w:rsidRPr="0040117E">
        <w:rPr>
          <w:rFonts w:ascii="Arial" w:hAnsi="Arial" w:cs="Arial"/>
          <w:b/>
          <w:bCs/>
          <w:color w:val="auto"/>
          <w:sz w:val="16"/>
          <w:szCs w:val="16"/>
          <w:lang w:val="es"/>
        </w:rPr>
        <w:t>___________________</w:t>
      </w:r>
      <w:r w:rsidR="007F00BF" w:rsidRPr="0040117E">
        <w:rPr>
          <w:rFonts w:ascii="Arial" w:hAnsi="Arial" w:cs="Arial"/>
          <w:b/>
          <w:bCs/>
          <w:color w:val="auto"/>
          <w:sz w:val="16"/>
          <w:szCs w:val="16"/>
          <w:lang w:val="es"/>
        </w:rPr>
        <w:t xml:space="preserve">            No. De Historia Clínica ____________________</w:t>
      </w:r>
      <w:r w:rsidR="00893091">
        <w:rPr>
          <w:rFonts w:ascii="Arial" w:hAnsi="Arial" w:cs="Arial"/>
          <w:b/>
          <w:bCs/>
          <w:color w:val="auto"/>
          <w:sz w:val="16"/>
          <w:szCs w:val="16"/>
          <w:lang w:val="es"/>
        </w:rPr>
        <w:t>S</w:t>
      </w:r>
      <w:r w:rsidR="00E60151" w:rsidRPr="0040117E">
        <w:rPr>
          <w:rFonts w:ascii="Arial" w:hAnsi="Arial" w:cs="Arial"/>
          <w:b/>
          <w:bCs/>
          <w:color w:val="auto"/>
          <w:sz w:val="16"/>
          <w:szCs w:val="16"/>
          <w:lang w:val="es"/>
        </w:rPr>
        <w:t>ervicio____________________________</w:t>
      </w:r>
    </w:p>
    <w:p w14:paraId="189307FC" w14:textId="77777777" w:rsidR="00310692" w:rsidRPr="0040117E" w:rsidRDefault="00310692" w:rsidP="00D7272E">
      <w:pPr>
        <w:pStyle w:val="Sinespaciado"/>
        <w:jc w:val="both"/>
        <w:rPr>
          <w:rFonts w:ascii="Arial" w:hAnsi="Arial" w:cs="Arial"/>
          <w:b/>
          <w:sz w:val="16"/>
          <w:szCs w:val="16"/>
          <w:lang w:val="es-ES"/>
        </w:rPr>
      </w:pPr>
    </w:p>
    <w:p w14:paraId="4A1F7D5A" w14:textId="46BBA6FD" w:rsidR="00467A96" w:rsidRPr="0040117E" w:rsidRDefault="00467A96" w:rsidP="00D7272E">
      <w:pPr>
        <w:pStyle w:val="Sinespaciado"/>
        <w:jc w:val="both"/>
        <w:rPr>
          <w:rFonts w:ascii="Arial" w:hAnsi="Arial" w:cs="Arial"/>
          <w:sz w:val="16"/>
          <w:szCs w:val="16"/>
          <w:lang w:val="es"/>
        </w:rPr>
      </w:pPr>
      <w:r w:rsidRPr="0040117E">
        <w:rPr>
          <w:rFonts w:ascii="Arial" w:hAnsi="Arial" w:cs="Arial"/>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40117E">
        <w:rPr>
          <w:rFonts w:ascii="Arial" w:hAnsi="Arial" w:cs="Arial"/>
          <w:sz w:val="16"/>
          <w:szCs w:val="16"/>
          <w:lang w:val="es"/>
        </w:rPr>
        <w:t xml:space="preserve">. Es </w:t>
      </w:r>
      <w:r w:rsidRPr="0040117E">
        <w:rPr>
          <w:rFonts w:ascii="Arial" w:hAnsi="Arial" w:cs="Arial"/>
          <w:sz w:val="16"/>
          <w:szCs w:val="16"/>
          <w:lang w:val="es"/>
        </w:rPr>
        <w:t>un deber ético del profesional de la salud informar adecuada y oportunament</w:t>
      </w:r>
      <w:r w:rsidR="00E60151" w:rsidRPr="0040117E">
        <w:rPr>
          <w:rFonts w:ascii="Arial" w:hAnsi="Arial" w:cs="Arial"/>
          <w:sz w:val="16"/>
          <w:szCs w:val="16"/>
          <w:lang w:val="es"/>
        </w:rPr>
        <w:t>e al paciente</w:t>
      </w:r>
      <w:r w:rsidRPr="0040117E">
        <w:rPr>
          <w:rFonts w:ascii="Arial" w:hAnsi="Arial" w:cs="Arial"/>
          <w:sz w:val="16"/>
          <w:szCs w:val="16"/>
          <w:lang w:val="es"/>
        </w:rPr>
        <w:t xml:space="preserve"> los riesgos que pueden derivarse de los procedimientos diagnósticos y/o terapéutic</w:t>
      </w:r>
      <w:r w:rsidR="00E60151" w:rsidRPr="0040117E">
        <w:rPr>
          <w:rFonts w:ascii="Arial" w:hAnsi="Arial" w:cs="Arial"/>
          <w:sz w:val="16"/>
          <w:szCs w:val="16"/>
          <w:lang w:val="es"/>
        </w:rPr>
        <w:t>os, médicos y/o quirúrgicos a los</w:t>
      </w:r>
      <w:r w:rsidRPr="0040117E">
        <w:rPr>
          <w:rFonts w:ascii="Arial" w:hAnsi="Arial" w:cs="Arial"/>
          <w:sz w:val="16"/>
          <w:szCs w:val="16"/>
          <w:lang w:val="es"/>
        </w:rPr>
        <w:t xml:space="preserve"> cuales se</w:t>
      </w:r>
      <w:r w:rsidR="00E60151" w:rsidRPr="0040117E">
        <w:rPr>
          <w:rFonts w:ascii="Arial" w:hAnsi="Arial" w:cs="Arial"/>
          <w:sz w:val="16"/>
          <w:szCs w:val="16"/>
          <w:lang w:val="es"/>
        </w:rPr>
        <w:t>rá sometido</w:t>
      </w:r>
      <w:r w:rsidRPr="0040117E">
        <w:rPr>
          <w:rFonts w:ascii="Arial" w:hAnsi="Arial" w:cs="Arial"/>
          <w:sz w:val="16"/>
          <w:szCs w:val="16"/>
          <w:lang w:val="es"/>
        </w:rPr>
        <w:t xml:space="preserve">. Esta actividad </w:t>
      </w:r>
      <w:r w:rsidR="00E60151" w:rsidRPr="0040117E">
        <w:rPr>
          <w:rFonts w:ascii="Arial" w:hAnsi="Arial" w:cs="Arial"/>
          <w:sz w:val="16"/>
          <w:szCs w:val="16"/>
          <w:lang w:val="es"/>
        </w:rPr>
        <w:t xml:space="preserve">se realiza con </w:t>
      </w:r>
      <w:r w:rsidRPr="0040117E">
        <w:rPr>
          <w:rFonts w:ascii="Arial" w:hAnsi="Arial" w:cs="Arial"/>
          <w:sz w:val="16"/>
          <w:szCs w:val="16"/>
          <w:lang w:val="es"/>
        </w:rPr>
        <w:t>anticipación a la ejecución d</w:t>
      </w:r>
      <w:r w:rsidR="00335117" w:rsidRPr="0040117E">
        <w:rPr>
          <w:rFonts w:ascii="Arial" w:hAnsi="Arial" w:cs="Arial"/>
          <w:sz w:val="16"/>
          <w:szCs w:val="16"/>
          <w:lang w:val="es"/>
        </w:rPr>
        <w:t>el procedimiento o internación</w:t>
      </w:r>
      <w:r w:rsidRPr="0040117E">
        <w:rPr>
          <w:rFonts w:ascii="Arial" w:hAnsi="Arial" w:cs="Arial"/>
          <w:sz w:val="16"/>
          <w:szCs w:val="16"/>
          <w:lang w:val="es"/>
        </w:rPr>
        <w:t>. (Ley 23 de 1981 Art. 15; Decreto Reglame</w:t>
      </w:r>
      <w:r w:rsidR="00E60151" w:rsidRPr="0040117E">
        <w:rPr>
          <w:rFonts w:ascii="Arial" w:hAnsi="Arial" w:cs="Arial"/>
          <w:sz w:val="16"/>
          <w:szCs w:val="16"/>
          <w:lang w:val="es"/>
        </w:rPr>
        <w:t xml:space="preserve">ntario 3380 de 1981 Art.12). </w:t>
      </w:r>
      <w:r w:rsidRPr="0040117E">
        <w:rPr>
          <w:rFonts w:ascii="Arial" w:hAnsi="Arial" w:cs="Arial"/>
          <w:sz w:val="16"/>
          <w:szCs w:val="16"/>
          <w:lang w:val="es"/>
        </w:rPr>
        <w:t>El paciente tiene derecho a realizar las preguntas que considere necesarias y a que</w:t>
      </w:r>
      <w:r w:rsidR="00E60151" w:rsidRPr="0040117E">
        <w:rPr>
          <w:rFonts w:ascii="Arial" w:hAnsi="Arial" w:cs="Arial"/>
          <w:sz w:val="16"/>
          <w:szCs w:val="16"/>
          <w:lang w:val="es"/>
        </w:rPr>
        <w:t xml:space="preserve"> sus inquietudes sean resueltas, así como decidir libremente si se somete al tratamiento propuesto, sin que haya persuasión, manipulación</w:t>
      </w:r>
      <w:r w:rsidR="009D6366" w:rsidRPr="0040117E">
        <w:rPr>
          <w:rFonts w:ascii="Arial" w:hAnsi="Arial" w:cs="Arial"/>
          <w:sz w:val="16"/>
          <w:szCs w:val="16"/>
          <w:lang w:val="es"/>
        </w:rPr>
        <w:t>,</w:t>
      </w:r>
      <w:r w:rsidR="00E60151" w:rsidRPr="0040117E">
        <w:rPr>
          <w:rFonts w:ascii="Arial" w:hAnsi="Arial" w:cs="Arial"/>
          <w:sz w:val="16"/>
          <w:szCs w:val="16"/>
          <w:lang w:val="es"/>
        </w:rPr>
        <w:t xml:space="preserve"> ni coerción</w:t>
      </w:r>
      <w:r w:rsidR="00ED174A" w:rsidRPr="0040117E">
        <w:rPr>
          <w:rFonts w:ascii="Arial" w:hAnsi="Arial" w:cs="Arial"/>
          <w:sz w:val="16"/>
          <w:szCs w:val="16"/>
          <w:lang w:val="es"/>
        </w:rPr>
        <w:t xml:space="preserve">. </w:t>
      </w:r>
    </w:p>
    <w:p w14:paraId="20AC82C2" w14:textId="77777777" w:rsidR="00A70C8A" w:rsidRPr="0040117E" w:rsidRDefault="00A70C8A" w:rsidP="00D7272E">
      <w:pPr>
        <w:pStyle w:val="Sinespaciado"/>
        <w:jc w:val="both"/>
        <w:rPr>
          <w:rFonts w:ascii="Arial" w:hAnsi="Arial" w:cs="Arial"/>
          <w:b/>
          <w:sz w:val="16"/>
          <w:szCs w:val="16"/>
          <w:lang w:val="es"/>
        </w:rPr>
      </w:pPr>
    </w:p>
    <w:p w14:paraId="5B73E168" w14:textId="77777777" w:rsidR="00A77B4F" w:rsidRDefault="00A70C8A" w:rsidP="00D7272E">
      <w:pPr>
        <w:pStyle w:val="Sinespaciado"/>
        <w:jc w:val="both"/>
        <w:rPr>
          <w:rFonts w:ascii="Arial" w:hAnsi="Arial" w:cs="Arial"/>
          <w:b/>
          <w:sz w:val="16"/>
          <w:szCs w:val="16"/>
          <w:lang w:val="es"/>
        </w:rPr>
      </w:pPr>
      <w:r w:rsidRPr="0040117E">
        <w:rPr>
          <w:rFonts w:ascii="Arial" w:hAnsi="Arial" w:cs="Arial"/>
          <w:b/>
          <w:sz w:val="16"/>
          <w:szCs w:val="16"/>
          <w:lang w:val="es"/>
        </w:rPr>
        <w:t>ALCANCE DE ESTE CONSENTIMIENTO O PROCEDIMIENTOS QUE APLICA</w:t>
      </w:r>
    </w:p>
    <w:p w14:paraId="1DC21B1D" w14:textId="079B2FEC" w:rsidR="0040117E" w:rsidRDefault="00A70C8A" w:rsidP="00D7272E">
      <w:pPr>
        <w:pStyle w:val="Sinespaciado"/>
        <w:jc w:val="both"/>
        <w:rPr>
          <w:rFonts w:ascii="Arial" w:hAnsi="Arial" w:cs="Arial"/>
          <w:b/>
          <w:sz w:val="16"/>
          <w:szCs w:val="16"/>
          <w:lang w:val="es"/>
        </w:rPr>
      </w:pPr>
      <w:r w:rsidRPr="0040117E">
        <w:rPr>
          <w:rFonts w:ascii="Arial" w:hAnsi="Arial" w:cs="Arial"/>
          <w:b/>
          <w:sz w:val="16"/>
          <w:szCs w:val="16"/>
          <w:lang w:val="es"/>
        </w:rPr>
        <w:t xml:space="preserve"> </w:t>
      </w:r>
    </w:p>
    <w:p w14:paraId="7408295C" w14:textId="1F436633" w:rsidR="00A77B4F" w:rsidRDefault="0040117E" w:rsidP="00D7272E">
      <w:pPr>
        <w:pStyle w:val="Sinespaciado"/>
        <w:jc w:val="both"/>
        <w:rPr>
          <w:rFonts w:ascii="Arial" w:hAnsi="Arial" w:cs="Arial"/>
          <w:bCs/>
          <w:color w:val="FF0000"/>
          <w:sz w:val="16"/>
          <w:szCs w:val="16"/>
          <w:lang w:val="es"/>
        </w:rPr>
      </w:pPr>
      <w:r>
        <w:rPr>
          <w:rFonts w:ascii="Arial" w:hAnsi="Arial" w:cs="Arial"/>
          <w:bCs/>
          <w:sz w:val="16"/>
          <w:szCs w:val="16"/>
          <w:lang w:val="es"/>
        </w:rPr>
        <w:t>Los riesgos, beneficio</w:t>
      </w:r>
      <w:r w:rsidR="00977E04">
        <w:rPr>
          <w:rFonts w:ascii="Arial" w:hAnsi="Arial" w:cs="Arial"/>
          <w:bCs/>
          <w:sz w:val="16"/>
          <w:szCs w:val="16"/>
          <w:lang w:val="es"/>
        </w:rPr>
        <w:t>s, alternativas aplican para los siguientes procedimientos (marque con X)</w:t>
      </w:r>
      <w:r w:rsidR="00977E04">
        <w:rPr>
          <w:rFonts w:ascii="Arial" w:hAnsi="Arial" w:cs="Arial"/>
          <w:bCs/>
          <w:color w:val="FF0000"/>
          <w:sz w:val="16"/>
          <w:szCs w:val="16"/>
          <w:lang w:val="es"/>
        </w:rPr>
        <w:t xml:space="preserve">   </w:t>
      </w:r>
    </w:p>
    <w:p w14:paraId="4341A322" w14:textId="7827ADCC" w:rsidR="0040117E" w:rsidRDefault="0040117E" w:rsidP="00D7272E">
      <w:pPr>
        <w:pStyle w:val="Sinespaciado"/>
        <w:jc w:val="both"/>
        <w:rPr>
          <w:rFonts w:ascii="Arial" w:hAnsi="Arial" w:cs="Arial"/>
          <w:b/>
          <w:sz w:val="16"/>
          <w:szCs w:val="16"/>
          <w:lang w:val="es"/>
        </w:rPr>
      </w:pPr>
      <w:r>
        <w:rPr>
          <w:rFonts w:ascii="Arial" w:hAnsi="Arial" w:cs="Arial"/>
          <w:bCs/>
          <w:sz w:val="16"/>
          <w:szCs w:val="16"/>
          <w:lang w:val="es"/>
        </w:rPr>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70"/>
        <w:gridCol w:w="574"/>
        <w:gridCol w:w="3052"/>
        <w:gridCol w:w="587"/>
        <w:gridCol w:w="3217"/>
        <w:gridCol w:w="462"/>
      </w:tblGrid>
      <w:tr w:rsidR="0040117E" w:rsidRPr="00211241" w14:paraId="0BDC04FD" w14:textId="77777777" w:rsidTr="000D03F6">
        <w:trPr>
          <w:trHeight w:val="407"/>
        </w:trPr>
        <w:tc>
          <w:tcPr>
            <w:tcW w:w="3070" w:type="dxa"/>
            <w:shd w:val="clear" w:color="auto" w:fill="E2EFD9" w:themeFill="accent6" w:themeFillTint="33"/>
          </w:tcPr>
          <w:p w14:paraId="512A9152" w14:textId="21ABFB7A" w:rsidR="0040117E" w:rsidRPr="0040117E" w:rsidRDefault="00A77B4F" w:rsidP="000D03F6">
            <w:pPr>
              <w:pStyle w:val="Sinespaciado"/>
              <w:rPr>
                <w:rFonts w:ascii="Arial" w:hAnsi="Arial" w:cs="Arial"/>
                <w:b/>
                <w:bCs/>
                <w:sz w:val="16"/>
                <w:szCs w:val="16"/>
                <w:lang w:val="es"/>
              </w:rPr>
            </w:pPr>
            <w:r>
              <w:rPr>
                <w:rFonts w:ascii="Arial" w:hAnsi="Arial" w:cs="Arial"/>
                <w:b/>
                <w:bCs/>
                <w:sz w:val="16"/>
                <w:szCs w:val="16"/>
              </w:rPr>
              <w:t xml:space="preserve">PARTO VAGINAL </w:t>
            </w:r>
          </w:p>
        </w:tc>
        <w:tc>
          <w:tcPr>
            <w:tcW w:w="574" w:type="dxa"/>
          </w:tcPr>
          <w:p w14:paraId="6915C7EF" w14:textId="77777777" w:rsidR="0040117E" w:rsidRPr="0040117E" w:rsidRDefault="0040117E" w:rsidP="000D03F6">
            <w:pPr>
              <w:pStyle w:val="Sinespaciado"/>
              <w:rPr>
                <w:rFonts w:ascii="Arial" w:hAnsi="Arial" w:cs="Arial"/>
                <w:b/>
                <w:bCs/>
                <w:sz w:val="16"/>
                <w:szCs w:val="16"/>
                <w:lang w:val="es"/>
              </w:rPr>
            </w:pPr>
          </w:p>
        </w:tc>
        <w:tc>
          <w:tcPr>
            <w:tcW w:w="3052" w:type="dxa"/>
            <w:shd w:val="clear" w:color="auto" w:fill="E2EFD9" w:themeFill="accent6" w:themeFillTint="33"/>
          </w:tcPr>
          <w:p w14:paraId="03A4112A" w14:textId="3C50626B" w:rsidR="0040117E" w:rsidRPr="0040117E" w:rsidRDefault="00A77B4F" w:rsidP="000D03F6">
            <w:pPr>
              <w:pStyle w:val="Sinespaciado"/>
              <w:rPr>
                <w:rFonts w:ascii="Arial" w:hAnsi="Arial" w:cs="Arial"/>
                <w:b/>
                <w:bCs/>
                <w:sz w:val="16"/>
                <w:szCs w:val="16"/>
                <w:lang w:val="es"/>
              </w:rPr>
            </w:pPr>
            <w:r>
              <w:rPr>
                <w:rFonts w:ascii="Arial" w:hAnsi="Arial" w:cs="Arial"/>
                <w:b/>
                <w:bCs/>
                <w:sz w:val="16"/>
                <w:szCs w:val="16"/>
              </w:rPr>
              <w:t xml:space="preserve">PARTO INSTRUMENTADO  </w:t>
            </w:r>
          </w:p>
        </w:tc>
        <w:tc>
          <w:tcPr>
            <w:tcW w:w="587" w:type="dxa"/>
          </w:tcPr>
          <w:p w14:paraId="48333CF8" w14:textId="77777777" w:rsidR="0040117E" w:rsidRPr="0040117E" w:rsidRDefault="0040117E" w:rsidP="000D03F6">
            <w:pPr>
              <w:pStyle w:val="Sinespaciado"/>
              <w:rPr>
                <w:rFonts w:ascii="Arial" w:hAnsi="Arial" w:cs="Arial"/>
                <w:b/>
                <w:bCs/>
                <w:sz w:val="16"/>
                <w:szCs w:val="16"/>
                <w:lang w:val="es"/>
              </w:rPr>
            </w:pPr>
          </w:p>
        </w:tc>
        <w:tc>
          <w:tcPr>
            <w:tcW w:w="3217" w:type="dxa"/>
            <w:shd w:val="clear" w:color="auto" w:fill="E2EFD9" w:themeFill="accent6" w:themeFillTint="33"/>
          </w:tcPr>
          <w:p w14:paraId="70B6BF39" w14:textId="4865C7FD" w:rsidR="0040117E" w:rsidRPr="0040117E" w:rsidRDefault="00982D28" w:rsidP="000D03F6">
            <w:pPr>
              <w:pStyle w:val="Sinespaciado"/>
              <w:rPr>
                <w:rFonts w:ascii="Arial" w:hAnsi="Arial" w:cs="Arial"/>
                <w:b/>
                <w:bCs/>
                <w:sz w:val="16"/>
                <w:szCs w:val="16"/>
                <w:lang w:val="es"/>
              </w:rPr>
            </w:pPr>
            <w:r>
              <w:rPr>
                <w:rFonts w:ascii="Arial" w:hAnsi="Arial" w:cs="Arial"/>
                <w:b/>
                <w:bCs/>
                <w:sz w:val="16"/>
                <w:szCs w:val="16"/>
                <w:lang w:val="es"/>
              </w:rPr>
              <w:t xml:space="preserve">CESAREA DE URGENCIA  </w:t>
            </w:r>
          </w:p>
        </w:tc>
        <w:tc>
          <w:tcPr>
            <w:tcW w:w="462" w:type="dxa"/>
          </w:tcPr>
          <w:p w14:paraId="2DD2D256" w14:textId="77777777" w:rsidR="0040117E" w:rsidRPr="0040117E" w:rsidRDefault="0040117E" w:rsidP="000D03F6">
            <w:pPr>
              <w:pStyle w:val="Sinespaciado"/>
              <w:jc w:val="both"/>
              <w:rPr>
                <w:rFonts w:ascii="Arial" w:hAnsi="Arial" w:cs="Arial"/>
                <w:b/>
                <w:bCs/>
                <w:sz w:val="16"/>
                <w:szCs w:val="16"/>
                <w:lang w:val="es"/>
              </w:rPr>
            </w:pPr>
          </w:p>
        </w:tc>
      </w:tr>
    </w:tbl>
    <w:p w14:paraId="66070081" w14:textId="77777777" w:rsidR="00D025C9" w:rsidRDefault="00D025C9" w:rsidP="0040117E">
      <w:pPr>
        <w:pStyle w:val="Sinespaciado"/>
        <w:jc w:val="both"/>
        <w:rPr>
          <w:rFonts w:ascii="Arial" w:hAnsi="Arial" w:cs="Arial"/>
          <w:b/>
          <w:bCs/>
          <w:sz w:val="16"/>
          <w:szCs w:val="16"/>
          <w:lang w:val="es"/>
        </w:rPr>
      </w:pPr>
    </w:p>
    <w:p w14:paraId="511095CB" w14:textId="3A5AB1BD" w:rsidR="0040117E" w:rsidRDefault="00E60151" w:rsidP="0040117E">
      <w:pPr>
        <w:pStyle w:val="Sinespaciado"/>
        <w:jc w:val="both"/>
        <w:rPr>
          <w:rFonts w:ascii="Arial" w:hAnsi="Arial" w:cs="Arial"/>
          <w:bCs/>
          <w:sz w:val="16"/>
          <w:szCs w:val="16"/>
          <w:lang w:val="es"/>
        </w:rPr>
      </w:pPr>
      <w:r w:rsidRPr="0040117E">
        <w:rPr>
          <w:rFonts w:ascii="Arial" w:hAnsi="Arial" w:cs="Arial"/>
          <w:b/>
          <w:bCs/>
          <w:sz w:val="16"/>
          <w:szCs w:val="16"/>
          <w:lang w:val="es"/>
        </w:rPr>
        <w:t xml:space="preserve">DEFINICIÓN </w:t>
      </w:r>
      <w:r w:rsidR="00A0460C">
        <w:rPr>
          <w:rFonts w:ascii="Arial" w:hAnsi="Arial" w:cs="Arial"/>
          <w:b/>
          <w:bCs/>
          <w:sz w:val="16"/>
          <w:szCs w:val="16"/>
          <w:lang w:val="es"/>
        </w:rPr>
        <w:t>DEL PROCEDIMIENTO</w:t>
      </w:r>
      <w:r w:rsidR="00A77B4F">
        <w:rPr>
          <w:rFonts w:ascii="Arial" w:hAnsi="Arial" w:cs="Arial"/>
          <w:b/>
          <w:bCs/>
          <w:sz w:val="16"/>
          <w:szCs w:val="16"/>
          <w:lang w:val="es"/>
        </w:rPr>
        <w:t xml:space="preserve"> MEDICO  </w:t>
      </w:r>
    </w:p>
    <w:p w14:paraId="11A44E1E" w14:textId="77777777" w:rsidR="00A77B4F" w:rsidRPr="0040117E" w:rsidRDefault="00A77B4F" w:rsidP="0040117E">
      <w:pPr>
        <w:pStyle w:val="Sinespaciado"/>
        <w:jc w:val="both"/>
        <w:rPr>
          <w:rFonts w:ascii="Arial" w:hAnsi="Arial" w:cs="Arial"/>
          <w:bCs/>
          <w:sz w:val="16"/>
          <w:szCs w:val="16"/>
          <w:lang w:val="es"/>
        </w:rPr>
      </w:pPr>
    </w:p>
    <w:p w14:paraId="06AF3896" w14:textId="65F8F57D" w:rsidR="00D025C9" w:rsidRPr="004D1964" w:rsidRDefault="00A77B4F" w:rsidP="00A77B4F">
      <w:pPr>
        <w:pStyle w:val="Sinespaciado"/>
        <w:numPr>
          <w:ilvl w:val="0"/>
          <w:numId w:val="26"/>
        </w:numPr>
        <w:jc w:val="both"/>
        <w:rPr>
          <w:rFonts w:ascii="Arial" w:hAnsi="Arial" w:cs="Arial"/>
          <w:b/>
          <w:sz w:val="16"/>
          <w:szCs w:val="16"/>
          <w:lang w:val="es"/>
        </w:rPr>
      </w:pPr>
      <w:r>
        <w:rPr>
          <w:rFonts w:ascii="Arial" w:hAnsi="Arial" w:cs="Arial"/>
          <w:sz w:val="16"/>
          <w:szCs w:val="16"/>
        </w:rPr>
        <w:t xml:space="preserve">PARTO </w:t>
      </w:r>
      <w:r w:rsidR="00A0460C">
        <w:rPr>
          <w:rFonts w:ascii="Arial" w:hAnsi="Arial" w:cs="Arial"/>
          <w:sz w:val="16"/>
          <w:szCs w:val="16"/>
        </w:rPr>
        <w:t>VAGINAL:</w:t>
      </w:r>
      <w:r w:rsidR="004D1964">
        <w:rPr>
          <w:rFonts w:ascii="Arial" w:hAnsi="Arial" w:cs="Arial"/>
          <w:sz w:val="16"/>
          <w:szCs w:val="16"/>
        </w:rPr>
        <w:t xml:space="preserve"> es el procedimiento por el cual   se </w:t>
      </w:r>
      <w:r w:rsidR="00A0460C">
        <w:rPr>
          <w:rFonts w:ascii="Arial" w:hAnsi="Arial" w:cs="Arial"/>
          <w:sz w:val="16"/>
          <w:szCs w:val="16"/>
        </w:rPr>
        <w:t>obtiene el</w:t>
      </w:r>
      <w:r w:rsidR="004D1964">
        <w:rPr>
          <w:rFonts w:ascii="Arial" w:hAnsi="Arial" w:cs="Arial"/>
          <w:sz w:val="16"/>
          <w:szCs w:val="16"/>
        </w:rPr>
        <w:t xml:space="preserve"> recién nacido por la vagina   </w:t>
      </w:r>
    </w:p>
    <w:p w14:paraId="317712A8" w14:textId="7FEDCAEF" w:rsidR="004D1964" w:rsidRPr="004D1964" w:rsidRDefault="004D1964" w:rsidP="00A77B4F">
      <w:pPr>
        <w:pStyle w:val="Sinespaciado"/>
        <w:numPr>
          <w:ilvl w:val="0"/>
          <w:numId w:val="26"/>
        </w:numPr>
        <w:jc w:val="both"/>
        <w:rPr>
          <w:rFonts w:ascii="Arial" w:hAnsi="Arial" w:cs="Arial"/>
          <w:b/>
          <w:sz w:val="16"/>
          <w:szCs w:val="16"/>
          <w:lang w:val="es"/>
        </w:rPr>
      </w:pPr>
      <w:r>
        <w:rPr>
          <w:rFonts w:ascii="Arial" w:hAnsi="Arial" w:cs="Arial"/>
          <w:sz w:val="16"/>
          <w:szCs w:val="16"/>
        </w:rPr>
        <w:t xml:space="preserve">PARTO INSTRUMENTADO:   consiste </w:t>
      </w:r>
      <w:r w:rsidR="00A0460C">
        <w:rPr>
          <w:rFonts w:ascii="Arial" w:hAnsi="Arial" w:cs="Arial"/>
          <w:sz w:val="16"/>
          <w:szCs w:val="16"/>
        </w:rPr>
        <w:t>en ayudar</w:t>
      </w:r>
      <w:r>
        <w:rPr>
          <w:rFonts w:ascii="Arial" w:hAnsi="Arial" w:cs="Arial"/>
          <w:sz w:val="16"/>
          <w:szCs w:val="16"/>
        </w:rPr>
        <w:t xml:space="preserve"> con </w:t>
      </w:r>
      <w:r w:rsidR="00A0460C">
        <w:rPr>
          <w:rFonts w:ascii="Arial" w:hAnsi="Arial" w:cs="Arial"/>
          <w:sz w:val="16"/>
          <w:szCs w:val="16"/>
        </w:rPr>
        <w:t>unos instrumentos médicos</w:t>
      </w:r>
      <w:r>
        <w:rPr>
          <w:rFonts w:ascii="Arial" w:hAnsi="Arial" w:cs="Arial"/>
          <w:sz w:val="16"/>
          <w:szCs w:val="16"/>
        </w:rPr>
        <w:t xml:space="preserve"> </w:t>
      </w:r>
      <w:r w:rsidR="00A0460C">
        <w:rPr>
          <w:rFonts w:ascii="Arial" w:hAnsi="Arial" w:cs="Arial"/>
          <w:sz w:val="16"/>
          <w:szCs w:val="16"/>
        </w:rPr>
        <w:t>(cucharas) en</w:t>
      </w:r>
      <w:r>
        <w:rPr>
          <w:rFonts w:ascii="Arial" w:hAnsi="Arial" w:cs="Arial"/>
          <w:sz w:val="16"/>
          <w:szCs w:val="16"/>
        </w:rPr>
        <w:t xml:space="preserve"> el momento del pujo previo a la salida del bebe del canal de </w:t>
      </w:r>
      <w:r w:rsidR="00A0460C">
        <w:rPr>
          <w:rFonts w:ascii="Arial" w:hAnsi="Arial" w:cs="Arial"/>
          <w:sz w:val="16"/>
          <w:szCs w:val="16"/>
        </w:rPr>
        <w:t>parto.</w:t>
      </w:r>
      <w:r>
        <w:rPr>
          <w:rFonts w:ascii="Arial" w:hAnsi="Arial" w:cs="Arial"/>
          <w:sz w:val="16"/>
          <w:szCs w:val="16"/>
        </w:rPr>
        <w:t xml:space="preserve">  </w:t>
      </w:r>
    </w:p>
    <w:p w14:paraId="38F31E16" w14:textId="40F95791" w:rsidR="004D1964" w:rsidRPr="001C21AD" w:rsidRDefault="004D1964" w:rsidP="00A77B4F">
      <w:pPr>
        <w:pStyle w:val="Sinespaciado"/>
        <w:numPr>
          <w:ilvl w:val="0"/>
          <w:numId w:val="26"/>
        </w:numPr>
        <w:jc w:val="both"/>
        <w:rPr>
          <w:rFonts w:ascii="Arial" w:hAnsi="Arial" w:cs="Arial"/>
          <w:b/>
          <w:sz w:val="16"/>
          <w:szCs w:val="16"/>
          <w:lang w:val="es"/>
        </w:rPr>
      </w:pPr>
      <w:r>
        <w:rPr>
          <w:rFonts w:ascii="Arial" w:hAnsi="Arial" w:cs="Arial"/>
          <w:sz w:val="16"/>
          <w:szCs w:val="16"/>
        </w:rPr>
        <w:t xml:space="preserve">CESAREA DE URGENCIA:  consiste en realizar de manera </w:t>
      </w:r>
      <w:r w:rsidR="00A0460C">
        <w:rPr>
          <w:rFonts w:ascii="Arial" w:hAnsi="Arial" w:cs="Arial"/>
          <w:sz w:val="16"/>
          <w:szCs w:val="16"/>
        </w:rPr>
        <w:t>rápida una</w:t>
      </w:r>
      <w:r>
        <w:rPr>
          <w:rFonts w:ascii="Arial" w:hAnsi="Arial" w:cs="Arial"/>
          <w:sz w:val="16"/>
          <w:szCs w:val="16"/>
        </w:rPr>
        <w:t xml:space="preserve"> cirugía </w:t>
      </w:r>
      <w:r w:rsidR="00A0460C">
        <w:rPr>
          <w:rFonts w:ascii="Arial" w:hAnsi="Arial" w:cs="Arial"/>
          <w:sz w:val="16"/>
          <w:szCs w:val="16"/>
        </w:rPr>
        <w:t>abdominal para</w:t>
      </w:r>
      <w:r>
        <w:rPr>
          <w:rFonts w:ascii="Arial" w:hAnsi="Arial" w:cs="Arial"/>
          <w:sz w:val="16"/>
          <w:szCs w:val="16"/>
        </w:rPr>
        <w:t xml:space="preserve"> obtener el recién nacido en caso de </w:t>
      </w:r>
      <w:r w:rsidR="00A0460C">
        <w:rPr>
          <w:rFonts w:ascii="Arial" w:hAnsi="Arial" w:cs="Arial"/>
          <w:sz w:val="16"/>
          <w:szCs w:val="16"/>
        </w:rPr>
        <w:t>una complicación</w:t>
      </w:r>
      <w:r>
        <w:rPr>
          <w:rFonts w:ascii="Arial" w:hAnsi="Arial" w:cs="Arial"/>
          <w:sz w:val="16"/>
          <w:szCs w:val="16"/>
        </w:rPr>
        <w:t xml:space="preserve"> </w:t>
      </w:r>
      <w:r w:rsidR="00A0460C">
        <w:rPr>
          <w:rFonts w:ascii="Arial" w:hAnsi="Arial" w:cs="Arial"/>
          <w:sz w:val="16"/>
          <w:szCs w:val="16"/>
        </w:rPr>
        <w:t>materna o</w:t>
      </w:r>
      <w:r>
        <w:rPr>
          <w:rFonts w:ascii="Arial" w:hAnsi="Arial" w:cs="Arial"/>
          <w:sz w:val="16"/>
          <w:szCs w:val="16"/>
        </w:rPr>
        <w:t xml:space="preserve"> fetal durante el trabajo de </w:t>
      </w:r>
      <w:r w:rsidR="00A0460C">
        <w:rPr>
          <w:rFonts w:ascii="Arial" w:hAnsi="Arial" w:cs="Arial"/>
          <w:sz w:val="16"/>
          <w:szCs w:val="16"/>
        </w:rPr>
        <w:t>parto.</w:t>
      </w:r>
      <w:r>
        <w:rPr>
          <w:rFonts w:ascii="Arial" w:hAnsi="Arial" w:cs="Arial"/>
          <w:sz w:val="16"/>
          <w:szCs w:val="16"/>
        </w:rPr>
        <w:t xml:space="preserve"> </w:t>
      </w:r>
    </w:p>
    <w:p w14:paraId="7493901E" w14:textId="77777777" w:rsidR="001C21AD" w:rsidRDefault="001C21AD" w:rsidP="001C21AD">
      <w:pPr>
        <w:pStyle w:val="Sinespaciado"/>
        <w:jc w:val="both"/>
        <w:rPr>
          <w:rFonts w:ascii="Arial" w:hAnsi="Arial" w:cs="Arial"/>
          <w:sz w:val="16"/>
          <w:szCs w:val="16"/>
        </w:rPr>
      </w:pPr>
    </w:p>
    <w:p w14:paraId="5C0CB506" w14:textId="221AC151" w:rsidR="001C21AD" w:rsidRPr="00A77B4F" w:rsidRDefault="001C21AD" w:rsidP="001C21AD">
      <w:pPr>
        <w:pStyle w:val="Sinespaciado"/>
        <w:jc w:val="both"/>
        <w:rPr>
          <w:rFonts w:ascii="Arial" w:hAnsi="Arial" w:cs="Arial"/>
          <w:b/>
          <w:sz w:val="16"/>
          <w:szCs w:val="16"/>
          <w:lang w:val="es"/>
        </w:rPr>
      </w:pPr>
      <w:r>
        <w:rPr>
          <w:rFonts w:ascii="Arial" w:hAnsi="Arial" w:cs="Arial"/>
          <w:sz w:val="16"/>
          <w:szCs w:val="16"/>
        </w:rPr>
        <w:t xml:space="preserve">** Se deja </w:t>
      </w:r>
      <w:r w:rsidR="00A0460C">
        <w:rPr>
          <w:rFonts w:ascii="Arial" w:hAnsi="Arial" w:cs="Arial"/>
          <w:sz w:val="16"/>
          <w:szCs w:val="16"/>
        </w:rPr>
        <w:t>constancia en</w:t>
      </w:r>
      <w:r>
        <w:rPr>
          <w:rFonts w:ascii="Arial" w:hAnsi="Arial" w:cs="Arial"/>
          <w:sz w:val="16"/>
          <w:szCs w:val="16"/>
        </w:rPr>
        <w:t xml:space="preserve"> este documento que se </w:t>
      </w:r>
      <w:r w:rsidR="00A0460C">
        <w:rPr>
          <w:rFonts w:ascii="Arial" w:hAnsi="Arial" w:cs="Arial"/>
          <w:sz w:val="16"/>
          <w:szCs w:val="16"/>
        </w:rPr>
        <w:t>le brinda</w:t>
      </w:r>
      <w:r>
        <w:rPr>
          <w:rFonts w:ascii="Arial" w:hAnsi="Arial" w:cs="Arial"/>
          <w:sz w:val="16"/>
          <w:szCs w:val="16"/>
        </w:rPr>
        <w:t xml:space="preserve"> información a la paciente   sobre el </w:t>
      </w:r>
      <w:r w:rsidR="00A0460C">
        <w:rPr>
          <w:rFonts w:ascii="Arial" w:hAnsi="Arial" w:cs="Arial"/>
          <w:sz w:val="16"/>
          <w:szCs w:val="16"/>
        </w:rPr>
        <w:t>derecho a</w:t>
      </w:r>
      <w:r>
        <w:rPr>
          <w:rFonts w:ascii="Arial" w:hAnsi="Arial" w:cs="Arial"/>
          <w:sz w:val="16"/>
          <w:szCs w:val="16"/>
        </w:rPr>
        <w:t xml:space="preserve"> un </w:t>
      </w:r>
      <w:r w:rsidR="00A0460C">
        <w:rPr>
          <w:rFonts w:ascii="Arial" w:hAnsi="Arial" w:cs="Arial"/>
          <w:sz w:val="16"/>
          <w:szCs w:val="16"/>
        </w:rPr>
        <w:t>acompañante significativo</w:t>
      </w:r>
      <w:r>
        <w:rPr>
          <w:rFonts w:ascii="Arial" w:hAnsi="Arial" w:cs="Arial"/>
          <w:sz w:val="16"/>
          <w:szCs w:val="16"/>
        </w:rPr>
        <w:t xml:space="preserve"> </w:t>
      </w:r>
      <w:r w:rsidR="00A0460C">
        <w:rPr>
          <w:rFonts w:ascii="Arial" w:hAnsi="Arial" w:cs="Arial"/>
          <w:sz w:val="16"/>
          <w:szCs w:val="16"/>
        </w:rPr>
        <w:t>de manera permanente durante su</w:t>
      </w:r>
      <w:r>
        <w:rPr>
          <w:rFonts w:ascii="Arial" w:hAnsi="Arial" w:cs="Arial"/>
          <w:sz w:val="16"/>
          <w:szCs w:val="16"/>
        </w:rPr>
        <w:t xml:space="preserve"> trabajo de parto y </w:t>
      </w:r>
      <w:r w:rsidR="00A0460C">
        <w:rPr>
          <w:rFonts w:ascii="Arial" w:hAnsi="Arial" w:cs="Arial"/>
          <w:sz w:val="16"/>
          <w:szCs w:val="16"/>
        </w:rPr>
        <w:t>en la</w:t>
      </w:r>
      <w:r>
        <w:rPr>
          <w:rFonts w:ascii="Arial" w:hAnsi="Arial" w:cs="Arial"/>
          <w:sz w:val="16"/>
          <w:szCs w:val="16"/>
        </w:rPr>
        <w:t xml:space="preserve"> atención del part</w:t>
      </w:r>
      <w:r w:rsidR="00A0460C">
        <w:rPr>
          <w:rFonts w:ascii="Arial" w:hAnsi="Arial" w:cs="Arial"/>
          <w:sz w:val="16"/>
          <w:szCs w:val="16"/>
        </w:rPr>
        <w:t>e. Q</w:t>
      </w:r>
      <w:r w:rsidR="004D1964">
        <w:rPr>
          <w:rFonts w:ascii="Arial" w:hAnsi="Arial" w:cs="Arial"/>
          <w:sz w:val="16"/>
          <w:szCs w:val="16"/>
        </w:rPr>
        <w:t>ue</w:t>
      </w:r>
      <w:r>
        <w:rPr>
          <w:rFonts w:ascii="Arial" w:hAnsi="Arial" w:cs="Arial"/>
          <w:sz w:val="16"/>
          <w:szCs w:val="16"/>
        </w:rPr>
        <w:t xml:space="preserve"> entrara a la sala de atención del parto si ella lo desea para realizar el apoyo </w:t>
      </w:r>
      <w:r w:rsidR="004D1964">
        <w:rPr>
          <w:rFonts w:ascii="Arial" w:hAnsi="Arial" w:cs="Arial"/>
          <w:sz w:val="16"/>
          <w:szCs w:val="16"/>
        </w:rPr>
        <w:t>emocional.</w:t>
      </w:r>
      <w:r>
        <w:rPr>
          <w:rFonts w:ascii="Arial" w:hAnsi="Arial" w:cs="Arial"/>
          <w:sz w:val="16"/>
          <w:szCs w:val="16"/>
        </w:rPr>
        <w:t xml:space="preserve">  </w:t>
      </w:r>
    </w:p>
    <w:p w14:paraId="785982AA" w14:textId="77777777" w:rsidR="00A77B4F" w:rsidRDefault="00A77B4F" w:rsidP="00A77B4F">
      <w:pPr>
        <w:pStyle w:val="Sinespaciado"/>
        <w:jc w:val="both"/>
        <w:rPr>
          <w:rFonts w:ascii="Arial" w:hAnsi="Arial" w:cs="Arial"/>
          <w:b/>
          <w:sz w:val="16"/>
          <w:szCs w:val="16"/>
          <w:lang w:val="es"/>
        </w:rPr>
      </w:pPr>
    </w:p>
    <w:p w14:paraId="724C1AF6" w14:textId="35AB4628" w:rsidR="00EC7D9D" w:rsidRDefault="00E60151" w:rsidP="00D7272E">
      <w:pPr>
        <w:pStyle w:val="Sinespaciado"/>
        <w:jc w:val="both"/>
        <w:rPr>
          <w:rFonts w:ascii="Arial" w:hAnsi="Arial" w:cs="Arial"/>
          <w:b/>
          <w:sz w:val="16"/>
          <w:szCs w:val="16"/>
          <w:lang w:val="es"/>
        </w:rPr>
      </w:pPr>
      <w:r w:rsidRPr="0040117E">
        <w:rPr>
          <w:rFonts w:ascii="Arial" w:hAnsi="Arial" w:cs="Arial"/>
          <w:b/>
          <w:sz w:val="16"/>
          <w:szCs w:val="16"/>
          <w:lang w:val="es"/>
        </w:rPr>
        <w:t xml:space="preserve">RIESGOS A LOS CUALES ESTA EXPUESTO CON LA REALIZACIÓN DEL PROCEDIMIENTO </w:t>
      </w:r>
    </w:p>
    <w:p w14:paraId="1CF6A6A0" w14:textId="77777777" w:rsidR="00A77B4F" w:rsidRPr="0040117E" w:rsidRDefault="00A77B4F" w:rsidP="00D7272E">
      <w:pPr>
        <w:pStyle w:val="Sinespaciado"/>
        <w:jc w:val="both"/>
        <w:rPr>
          <w:rFonts w:ascii="Arial" w:hAnsi="Arial" w:cs="Arial"/>
          <w:b/>
          <w:sz w:val="16"/>
          <w:szCs w:val="16"/>
          <w:lang w:val="es"/>
        </w:rPr>
      </w:pPr>
    </w:p>
    <w:p w14:paraId="432FD8F0" w14:textId="3FC74600" w:rsidR="006A1BA7" w:rsidRPr="0040117E" w:rsidRDefault="0068065B" w:rsidP="00977E04">
      <w:pPr>
        <w:pStyle w:val="Sinespaciado"/>
        <w:numPr>
          <w:ilvl w:val="0"/>
          <w:numId w:val="21"/>
        </w:numPr>
        <w:ind w:hanging="294"/>
        <w:jc w:val="both"/>
        <w:rPr>
          <w:rFonts w:ascii="Arial" w:hAnsi="Arial" w:cs="Arial"/>
          <w:sz w:val="16"/>
          <w:szCs w:val="16"/>
          <w:lang w:val="es"/>
        </w:rPr>
      </w:pPr>
      <w:r w:rsidRPr="0040117E">
        <w:rPr>
          <w:rFonts w:ascii="Arial" w:hAnsi="Arial" w:cs="Arial"/>
          <w:sz w:val="16"/>
          <w:szCs w:val="16"/>
        </w:rPr>
        <w:t xml:space="preserve">Infección de </w:t>
      </w:r>
      <w:r w:rsidR="00977E04">
        <w:rPr>
          <w:rFonts w:ascii="Arial" w:hAnsi="Arial" w:cs="Arial"/>
          <w:sz w:val="16"/>
          <w:szCs w:val="16"/>
        </w:rPr>
        <w:t xml:space="preserve">la vía urinaria o </w:t>
      </w:r>
      <w:r w:rsidRPr="0040117E">
        <w:rPr>
          <w:rFonts w:ascii="Arial" w:hAnsi="Arial" w:cs="Arial"/>
          <w:sz w:val="16"/>
          <w:szCs w:val="16"/>
        </w:rPr>
        <w:t>la vejiga (cistitis).</w:t>
      </w:r>
    </w:p>
    <w:p w14:paraId="352C797D" w14:textId="2334A733" w:rsidR="006A1BA7" w:rsidRPr="00275784" w:rsidRDefault="00977E04" w:rsidP="00977E04">
      <w:pPr>
        <w:pStyle w:val="Sinespaciado"/>
        <w:numPr>
          <w:ilvl w:val="0"/>
          <w:numId w:val="21"/>
        </w:numPr>
        <w:ind w:hanging="294"/>
        <w:jc w:val="both"/>
        <w:rPr>
          <w:rFonts w:ascii="Arial" w:hAnsi="Arial" w:cs="Arial"/>
          <w:sz w:val="16"/>
          <w:szCs w:val="16"/>
          <w:lang w:val="es"/>
        </w:rPr>
      </w:pPr>
      <w:r w:rsidRPr="0040117E">
        <w:rPr>
          <w:rFonts w:ascii="Arial" w:hAnsi="Arial" w:cs="Arial"/>
          <w:sz w:val="16"/>
          <w:szCs w:val="16"/>
          <w:lang w:val="es-ES"/>
        </w:rPr>
        <w:t xml:space="preserve">Lesión </w:t>
      </w:r>
      <w:r w:rsidR="006A1BA7" w:rsidRPr="0040117E">
        <w:rPr>
          <w:rFonts w:ascii="Arial" w:hAnsi="Arial" w:cs="Arial"/>
          <w:sz w:val="16"/>
          <w:szCs w:val="16"/>
          <w:lang w:val="es-ES"/>
        </w:rPr>
        <w:t>de órgano vecino  </w:t>
      </w:r>
    </w:p>
    <w:p w14:paraId="3E9D1696" w14:textId="2D164DF7" w:rsidR="00275784" w:rsidRPr="0040117E" w:rsidRDefault="00A0460C" w:rsidP="00977E04">
      <w:pPr>
        <w:pStyle w:val="Sinespaciado"/>
        <w:numPr>
          <w:ilvl w:val="0"/>
          <w:numId w:val="21"/>
        </w:numPr>
        <w:ind w:hanging="294"/>
        <w:jc w:val="both"/>
        <w:rPr>
          <w:rFonts w:ascii="Arial" w:hAnsi="Arial" w:cs="Arial"/>
          <w:sz w:val="16"/>
          <w:szCs w:val="16"/>
          <w:lang w:val="es"/>
        </w:rPr>
      </w:pPr>
      <w:r>
        <w:rPr>
          <w:rFonts w:ascii="Arial" w:hAnsi="Arial" w:cs="Arial"/>
          <w:sz w:val="16"/>
          <w:szCs w:val="16"/>
          <w:lang w:val="es-ES"/>
        </w:rPr>
        <w:t>Hematomas (sangre contenida</w:t>
      </w:r>
      <w:r w:rsidR="00977E04">
        <w:rPr>
          <w:rFonts w:ascii="Arial" w:hAnsi="Arial" w:cs="Arial"/>
          <w:sz w:val="16"/>
          <w:szCs w:val="16"/>
          <w:lang w:val="es-ES"/>
        </w:rPr>
        <w:t xml:space="preserve"> en la herida </w:t>
      </w:r>
      <w:r>
        <w:rPr>
          <w:rFonts w:ascii="Arial" w:hAnsi="Arial" w:cs="Arial"/>
          <w:sz w:val="16"/>
          <w:szCs w:val="16"/>
          <w:lang w:val="es-ES"/>
        </w:rPr>
        <w:t>quirúrgica)</w:t>
      </w:r>
      <w:r w:rsidR="00275784">
        <w:rPr>
          <w:rFonts w:ascii="Arial" w:hAnsi="Arial" w:cs="Arial"/>
          <w:sz w:val="16"/>
          <w:szCs w:val="16"/>
          <w:lang w:val="es-ES"/>
        </w:rPr>
        <w:t xml:space="preserve"> </w:t>
      </w:r>
    </w:p>
    <w:p w14:paraId="4CFF3529" w14:textId="7D045A8F" w:rsidR="00275784" w:rsidRPr="00275784" w:rsidRDefault="00977E04" w:rsidP="00977E04">
      <w:pPr>
        <w:pStyle w:val="Sinespaciado"/>
        <w:numPr>
          <w:ilvl w:val="0"/>
          <w:numId w:val="21"/>
        </w:numPr>
        <w:ind w:hanging="294"/>
        <w:jc w:val="both"/>
        <w:rPr>
          <w:rFonts w:ascii="Arial" w:hAnsi="Arial" w:cs="Arial"/>
          <w:sz w:val="16"/>
          <w:szCs w:val="16"/>
          <w:lang w:val="es"/>
        </w:rPr>
      </w:pPr>
      <w:r w:rsidRPr="0040117E">
        <w:rPr>
          <w:rFonts w:ascii="Arial" w:hAnsi="Arial" w:cs="Arial"/>
          <w:sz w:val="16"/>
          <w:szCs w:val="16"/>
          <w:lang w:val="es-ES"/>
        </w:rPr>
        <w:t xml:space="preserve">Hospitalización </w:t>
      </w:r>
      <w:r w:rsidR="006A1BA7" w:rsidRPr="0040117E">
        <w:rPr>
          <w:rFonts w:ascii="Arial" w:hAnsi="Arial" w:cs="Arial"/>
          <w:sz w:val="16"/>
          <w:szCs w:val="16"/>
          <w:lang w:val="es-ES"/>
        </w:rPr>
        <w:t>prolongada</w:t>
      </w:r>
      <w:r w:rsidR="00275784">
        <w:rPr>
          <w:rFonts w:ascii="Arial" w:hAnsi="Arial" w:cs="Arial"/>
          <w:sz w:val="16"/>
          <w:szCs w:val="16"/>
          <w:lang w:val="es-ES"/>
        </w:rPr>
        <w:t xml:space="preserve"> por  </w:t>
      </w:r>
      <w:r w:rsidR="006A1BA7" w:rsidRPr="0040117E">
        <w:rPr>
          <w:rFonts w:ascii="Arial" w:hAnsi="Arial" w:cs="Arial"/>
          <w:sz w:val="16"/>
          <w:szCs w:val="16"/>
          <w:lang w:val="es-ES"/>
        </w:rPr>
        <w:t xml:space="preserve"> hemorragias graves en el momento de la intervención que puede llegar a precisar transfusión sanguínea </w:t>
      </w:r>
      <w:r w:rsidR="00982D28">
        <w:rPr>
          <w:rFonts w:ascii="Arial" w:hAnsi="Arial" w:cs="Arial"/>
          <w:sz w:val="16"/>
          <w:szCs w:val="16"/>
          <w:lang w:val="es-ES"/>
        </w:rPr>
        <w:t xml:space="preserve">o </w:t>
      </w:r>
      <w:r w:rsidR="00A0460C">
        <w:rPr>
          <w:rFonts w:ascii="Arial" w:hAnsi="Arial" w:cs="Arial"/>
          <w:sz w:val="16"/>
          <w:szCs w:val="16"/>
          <w:lang w:val="es-ES"/>
        </w:rPr>
        <w:t>intervenciones secundarias como</w:t>
      </w:r>
      <w:r w:rsidR="00982D28">
        <w:rPr>
          <w:rFonts w:ascii="Arial" w:hAnsi="Arial" w:cs="Arial"/>
          <w:sz w:val="16"/>
          <w:szCs w:val="16"/>
          <w:lang w:val="es-ES"/>
        </w:rPr>
        <w:t xml:space="preserve"> revisión </w:t>
      </w:r>
      <w:r w:rsidR="00A0460C">
        <w:rPr>
          <w:rFonts w:ascii="Arial" w:hAnsi="Arial" w:cs="Arial"/>
          <w:sz w:val="16"/>
          <w:szCs w:val="16"/>
          <w:lang w:val="es-ES"/>
        </w:rPr>
        <w:t>uterina o</w:t>
      </w:r>
      <w:r w:rsidR="00982D28">
        <w:rPr>
          <w:rFonts w:ascii="Arial" w:hAnsi="Arial" w:cs="Arial"/>
          <w:sz w:val="16"/>
          <w:szCs w:val="16"/>
          <w:lang w:val="es-ES"/>
        </w:rPr>
        <w:t xml:space="preserve">   cirugías abdominales </w:t>
      </w:r>
      <w:r w:rsidR="00A0460C">
        <w:rPr>
          <w:rFonts w:ascii="Arial" w:hAnsi="Arial" w:cs="Arial"/>
          <w:sz w:val="16"/>
          <w:szCs w:val="16"/>
          <w:lang w:val="es-ES"/>
        </w:rPr>
        <w:t>(laparotomía</w:t>
      </w:r>
      <w:r w:rsidR="00982D28">
        <w:rPr>
          <w:rFonts w:ascii="Arial" w:hAnsi="Arial" w:cs="Arial"/>
          <w:sz w:val="16"/>
          <w:szCs w:val="16"/>
          <w:lang w:val="es-ES"/>
        </w:rPr>
        <w:t xml:space="preserve"> </w:t>
      </w:r>
      <w:r w:rsidR="00A0460C">
        <w:rPr>
          <w:rFonts w:ascii="Arial" w:hAnsi="Arial" w:cs="Arial"/>
          <w:sz w:val="16"/>
          <w:szCs w:val="16"/>
          <w:lang w:val="es-ES"/>
        </w:rPr>
        <w:t>exploratoria) o</w:t>
      </w:r>
      <w:r w:rsidR="00982D28">
        <w:rPr>
          <w:rFonts w:ascii="Arial" w:hAnsi="Arial" w:cs="Arial"/>
          <w:sz w:val="16"/>
          <w:szCs w:val="16"/>
          <w:lang w:val="es-ES"/>
        </w:rPr>
        <w:t xml:space="preserve"> necesidad </w:t>
      </w:r>
      <w:r w:rsidR="00A0460C">
        <w:rPr>
          <w:rFonts w:ascii="Arial" w:hAnsi="Arial" w:cs="Arial"/>
          <w:sz w:val="16"/>
          <w:szCs w:val="16"/>
          <w:lang w:val="es-ES"/>
        </w:rPr>
        <w:t>de histerectomía</w:t>
      </w:r>
      <w:r w:rsidR="00275784">
        <w:rPr>
          <w:rFonts w:ascii="Arial" w:hAnsi="Arial" w:cs="Arial"/>
          <w:sz w:val="16"/>
          <w:szCs w:val="16"/>
          <w:lang w:val="es-ES"/>
        </w:rPr>
        <w:t xml:space="preserve"> abdominal </w:t>
      </w:r>
      <w:r w:rsidR="00A0460C">
        <w:rPr>
          <w:rFonts w:ascii="Arial" w:hAnsi="Arial" w:cs="Arial"/>
          <w:sz w:val="16"/>
          <w:szCs w:val="16"/>
          <w:lang w:val="es-ES"/>
        </w:rPr>
        <w:t>total por</w:t>
      </w:r>
      <w:r w:rsidR="00275784">
        <w:rPr>
          <w:rFonts w:ascii="Arial" w:hAnsi="Arial" w:cs="Arial"/>
          <w:sz w:val="16"/>
          <w:szCs w:val="16"/>
          <w:lang w:val="es-ES"/>
        </w:rPr>
        <w:t xml:space="preserve"> persistencia del sangrado vaginal o de complicaciones  </w:t>
      </w:r>
    </w:p>
    <w:p w14:paraId="0007216C" w14:textId="1F2B381A" w:rsidR="00977E04" w:rsidRDefault="00A0460C" w:rsidP="00977E04">
      <w:pPr>
        <w:pStyle w:val="Sinespaciado"/>
        <w:numPr>
          <w:ilvl w:val="0"/>
          <w:numId w:val="21"/>
        </w:numPr>
        <w:ind w:hanging="294"/>
        <w:jc w:val="both"/>
        <w:rPr>
          <w:rFonts w:ascii="Arial" w:hAnsi="Arial" w:cs="Arial"/>
          <w:sz w:val="16"/>
          <w:szCs w:val="16"/>
          <w:lang w:val="es"/>
        </w:rPr>
      </w:pPr>
      <w:r w:rsidRPr="0040117E">
        <w:rPr>
          <w:rFonts w:ascii="Arial" w:hAnsi="Arial" w:cs="Arial"/>
          <w:sz w:val="16"/>
          <w:szCs w:val="16"/>
          <w:lang w:val="es-ES"/>
        </w:rPr>
        <w:t>Necesidad</w:t>
      </w:r>
      <w:r>
        <w:rPr>
          <w:rFonts w:ascii="Arial" w:hAnsi="Arial" w:cs="Arial"/>
          <w:sz w:val="16"/>
          <w:szCs w:val="16"/>
          <w:lang w:val="es-ES"/>
        </w:rPr>
        <w:t xml:space="preserve"> </w:t>
      </w:r>
      <w:r w:rsidRPr="0040117E">
        <w:rPr>
          <w:rFonts w:ascii="Arial" w:hAnsi="Arial" w:cs="Arial"/>
          <w:sz w:val="16"/>
          <w:szCs w:val="16"/>
          <w:lang w:val="es-ES"/>
        </w:rPr>
        <w:t>de</w:t>
      </w:r>
      <w:r w:rsidR="00275784">
        <w:rPr>
          <w:rFonts w:ascii="Arial" w:hAnsi="Arial" w:cs="Arial"/>
          <w:sz w:val="16"/>
          <w:szCs w:val="16"/>
          <w:lang w:val="es-ES"/>
        </w:rPr>
        <w:t xml:space="preserve"> unidad de cuidados intensivos </w:t>
      </w:r>
    </w:p>
    <w:p w14:paraId="08E5F619" w14:textId="02379077" w:rsidR="0058179F" w:rsidRPr="00977E04" w:rsidRDefault="006A1BA7" w:rsidP="00977E04">
      <w:pPr>
        <w:pStyle w:val="Sinespaciado"/>
        <w:numPr>
          <w:ilvl w:val="0"/>
          <w:numId w:val="21"/>
        </w:numPr>
        <w:ind w:hanging="294"/>
        <w:jc w:val="both"/>
        <w:rPr>
          <w:rFonts w:ascii="Arial" w:hAnsi="Arial" w:cs="Arial"/>
          <w:sz w:val="16"/>
          <w:szCs w:val="16"/>
          <w:lang w:val="es"/>
        </w:rPr>
      </w:pPr>
      <w:r w:rsidRPr="00977E04">
        <w:rPr>
          <w:rFonts w:ascii="Arial" w:hAnsi="Arial" w:cs="Arial"/>
          <w:sz w:val="16"/>
          <w:szCs w:val="16"/>
          <w:lang w:val="es-ES"/>
        </w:rPr>
        <w:t xml:space="preserve"> </w:t>
      </w:r>
      <w:r w:rsidR="00977E04" w:rsidRPr="00977E04">
        <w:rPr>
          <w:rFonts w:ascii="Arial" w:hAnsi="Arial" w:cs="Arial"/>
          <w:sz w:val="16"/>
          <w:szCs w:val="16"/>
          <w:lang w:val="es-ES"/>
        </w:rPr>
        <w:t xml:space="preserve">Daños </w:t>
      </w:r>
      <w:r w:rsidRPr="00977E04">
        <w:rPr>
          <w:rFonts w:ascii="Arial" w:hAnsi="Arial" w:cs="Arial"/>
          <w:sz w:val="16"/>
          <w:szCs w:val="16"/>
          <w:lang w:val="es-ES"/>
        </w:rPr>
        <w:t xml:space="preserve">quirúrgicos a la vejiga o uréteres (los tubos estrechos que conducen la orina de los riñones a la vejiga) u otros órganos en la vecindad que requiera la colocación de sonda vesical por tiempo prolongado o múltiples   </w:t>
      </w:r>
      <w:r w:rsidR="00A0460C" w:rsidRPr="00977E04">
        <w:rPr>
          <w:rFonts w:ascii="Arial" w:hAnsi="Arial" w:cs="Arial"/>
          <w:sz w:val="16"/>
          <w:szCs w:val="16"/>
          <w:lang w:val="es-ES"/>
        </w:rPr>
        <w:t>reintervenciones</w:t>
      </w:r>
      <w:r w:rsidRPr="00977E04">
        <w:rPr>
          <w:rFonts w:ascii="Arial" w:hAnsi="Arial" w:cs="Arial"/>
          <w:sz w:val="16"/>
          <w:szCs w:val="16"/>
          <w:lang w:val="es-ES"/>
        </w:rPr>
        <w:t xml:space="preserve"> </w:t>
      </w:r>
      <w:r w:rsidR="0068065B" w:rsidRPr="00977E04">
        <w:rPr>
          <w:rFonts w:ascii="Arial" w:hAnsi="Arial" w:cs="Arial"/>
          <w:sz w:val="16"/>
          <w:szCs w:val="16"/>
          <w:lang w:val="es-ES"/>
        </w:rPr>
        <w:t>posteriores    riesgos</w:t>
      </w:r>
      <w:r w:rsidRPr="00977E04">
        <w:rPr>
          <w:rFonts w:ascii="Arial" w:hAnsi="Arial" w:cs="Arial"/>
          <w:sz w:val="16"/>
          <w:szCs w:val="16"/>
          <w:lang w:val="es-ES"/>
        </w:rPr>
        <w:t xml:space="preserve"> de fistulas </w:t>
      </w:r>
      <w:r w:rsidR="00C134F1" w:rsidRPr="00977E04">
        <w:rPr>
          <w:rFonts w:ascii="Arial" w:hAnsi="Arial" w:cs="Arial"/>
          <w:sz w:val="16"/>
          <w:szCs w:val="16"/>
          <w:lang w:val="es-ES"/>
        </w:rPr>
        <w:t>(comunicación</w:t>
      </w:r>
      <w:r w:rsidRPr="00977E04">
        <w:rPr>
          <w:rFonts w:ascii="Arial" w:hAnsi="Arial" w:cs="Arial"/>
          <w:sz w:val="16"/>
          <w:szCs w:val="16"/>
          <w:lang w:val="es-ES"/>
        </w:rPr>
        <w:t xml:space="preserve"> entre </w:t>
      </w:r>
      <w:r w:rsidR="00954DB3" w:rsidRPr="00977E04">
        <w:rPr>
          <w:rFonts w:ascii="Arial" w:hAnsi="Arial" w:cs="Arial"/>
          <w:sz w:val="16"/>
          <w:szCs w:val="16"/>
          <w:lang w:val="es-ES"/>
        </w:rPr>
        <w:t>órganos vagina</w:t>
      </w:r>
      <w:r w:rsidRPr="00977E04">
        <w:rPr>
          <w:rFonts w:ascii="Arial" w:hAnsi="Arial" w:cs="Arial"/>
          <w:sz w:val="16"/>
          <w:szCs w:val="16"/>
          <w:lang w:val="es-ES"/>
        </w:rPr>
        <w:t xml:space="preserve"> – </w:t>
      </w:r>
      <w:r w:rsidR="00C22CCE" w:rsidRPr="00977E04">
        <w:rPr>
          <w:rFonts w:ascii="Arial" w:hAnsi="Arial" w:cs="Arial"/>
          <w:sz w:val="16"/>
          <w:szCs w:val="16"/>
          <w:lang w:val="es-ES"/>
        </w:rPr>
        <w:t xml:space="preserve">vejiga, </w:t>
      </w:r>
      <w:r w:rsidR="0068065B" w:rsidRPr="00977E04">
        <w:rPr>
          <w:rFonts w:ascii="Arial" w:hAnsi="Arial" w:cs="Arial"/>
          <w:sz w:val="16"/>
          <w:szCs w:val="16"/>
          <w:lang w:val="es-ES"/>
        </w:rPr>
        <w:t>vagina -</w:t>
      </w:r>
      <w:r w:rsidRPr="00977E04">
        <w:rPr>
          <w:rFonts w:ascii="Arial" w:hAnsi="Arial" w:cs="Arial"/>
          <w:sz w:val="16"/>
          <w:szCs w:val="16"/>
          <w:lang w:val="es-ES"/>
        </w:rPr>
        <w:t xml:space="preserve"> recto   o la cúpula vaginal con la vagina vejiga o </w:t>
      </w:r>
      <w:r w:rsidR="00A0460C" w:rsidRPr="00977E04">
        <w:rPr>
          <w:rFonts w:ascii="Arial" w:hAnsi="Arial" w:cs="Arial"/>
          <w:sz w:val="16"/>
          <w:szCs w:val="16"/>
          <w:lang w:val="es-ES"/>
        </w:rPr>
        <w:t>recto</w:t>
      </w:r>
      <w:r w:rsidR="00A0460C" w:rsidRPr="00977E04">
        <w:rPr>
          <w:rFonts w:ascii="Arial" w:hAnsi="Arial" w:cs="Arial"/>
          <w:sz w:val="16"/>
          <w:szCs w:val="16"/>
          <w:lang w:val="es"/>
        </w:rPr>
        <w:t xml:space="preserve">, </w:t>
      </w:r>
      <w:r w:rsidR="00A0460C" w:rsidRPr="00977E04">
        <w:rPr>
          <w:rFonts w:ascii="Arial" w:hAnsi="Arial" w:cs="Arial"/>
          <w:sz w:val="16"/>
          <w:szCs w:val="16"/>
          <w:lang w:val="es-ES"/>
        </w:rPr>
        <w:t>problemas</w:t>
      </w:r>
      <w:r w:rsidR="0058179F" w:rsidRPr="00977E04">
        <w:rPr>
          <w:rFonts w:ascii="Arial" w:hAnsi="Arial" w:cs="Arial"/>
          <w:sz w:val="16"/>
          <w:szCs w:val="16"/>
          <w:lang w:val="es-ES"/>
        </w:rPr>
        <w:t xml:space="preserve"> obstructivos intestinales </w:t>
      </w:r>
    </w:p>
    <w:p w14:paraId="1F713888" w14:textId="441468C2" w:rsidR="00140F8D" w:rsidRPr="00A77B4F" w:rsidRDefault="0035055D" w:rsidP="00977E04">
      <w:pPr>
        <w:pStyle w:val="Sinespaciado"/>
        <w:numPr>
          <w:ilvl w:val="0"/>
          <w:numId w:val="21"/>
        </w:numPr>
        <w:ind w:hanging="294"/>
        <w:jc w:val="both"/>
        <w:rPr>
          <w:rFonts w:ascii="Arial" w:hAnsi="Arial" w:cs="Arial"/>
          <w:bCs/>
          <w:sz w:val="16"/>
          <w:szCs w:val="16"/>
          <w:lang w:val="es"/>
        </w:rPr>
      </w:pPr>
      <w:r w:rsidRPr="0040117E">
        <w:rPr>
          <w:rFonts w:ascii="Arial" w:hAnsi="Arial" w:cs="Arial"/>
          <w:bCs/>
          <w:sz w:val="16"/>
          <w:szCs w:val="16"/>
        </w:rPr>
        <w:t>Desgarros perineales</w:t>
      </w:r>
      <w:r w:rsidR="00982D28">
        <w:rPr>
          <w:rFonts w:ascii="Arial" w:hAnsi="Arial" w:cs="Arial"/>
          <w:bCs/>
          <w:sz w:val="16"/>
          <w:szCs w:val="16"/>
        </w:rPr>
        <w:t xml:space="preserve"> </w:t>
      </w:r>
      <w:r w:rsidR="00A0460C">
        <w:rPr>
          <w:rFonts w:ascii="Arial" w:hAnsi="Arial" w:cs="Arial"/>
          <w:bCs/>
          <w:sz w:val="16"/>
          <w:szCs w:val="16"/>
        </w:rPr>
        <w:t>grado I</w:t>
      </w:r>
      <w:r w:rsidR="00982D28">
        <w:rPr>
          <w:rFonts w:ascii="Arial" w:hAnsi="Arial" w:cs="Arial"/>
          <w:bCs/>
          <w:sz w:val="16"/>
          <w:szCs w:val="16"/>
        </w:rPr>
        <w:t xml:space="preserve"> – </w:t>
      </w:r>
      <w:r w:rsidR="00A0460C">
        <w:rPr>
          <w:rFonts w:ascii="Arial" w:hAnsi="Arial" w:cs="Arial"/>
          <w:bCs/>
          <w:sz w:val="16"/>
          <w:szCs w:val="16"/>
        </w:rPr>
        <w:t>II -</w:t>
      </w:r>
      <w:r w:rsidR="00982D28">
        <w:rPr>
          <w:rFonts w:ascii="Arial" w:hAnsi="Arial" w:cs="Arial"/>
          <w:bCs/>
          <w:sz w:val="16"/>
          <w:szCs w:val="16"/>
        </w:rPr>
        <w:t xml:space="preserve"> </w:t>
      </w:r>
      <w:r w:rsidR="00A0460C">
        <w:rPr>
          <w:rFonts w:ascii="Arial" w:hAnsi="Arial" w:cs="Arial"/>
          <w:bCs/>
          <w:sz w:val="16"/>
          <w:szCs w:val="16"/>
        </w:rPr>
        <w:t>III -</w:t>
      </w:r>
      <w:r w:rsidR="00982D28">
        <w:rPr>
          <w:rFonts w:ascii="Arial" w:hAnsi="Arial" w:cs="Arial"/>
          <w:bCs/>
          <w:sz w:val="16"/>
          <w:szCs w:val="16"/>
        </w:rPr>
        <w:t xml:space="preserve"> </w:t>
      </w:r>
      <w:r w:rsidR="00A0460C">
        <w:rPr>
          <w:rFonts w:ascii="Arial" w:hAnsi="Arial" w:cs="Arial"/>
          <w:bCs/>
          <w:sz w:val="16"/>
          <w:szCs w:val="16"/>
        </w:rPr>
        <w:t>IV:</w:t>
      </w:r>
      <w:r w:rsidRPr="0040117E">
        <w:rPr>
          <w:rFonts w:ascii="Arial" w:hAnsi="Arial" w:cs="Arial"/>
          <w:bCs/>
          <w:sz w:val="16"/>
          <w:szCs w:val="16"/>
        </w:rPr>
        <w:t xml:space="preserve"> es probable que la vagina y los tejidos circundantes se desgarren, pueden sanar por si solo o necesitar puntos de sutura</w:t>
      </w:r>
    </w:p>
    <w:p w14:paraId="34A18C4D" w14:textId="193B0F61" w:rsidR="00977E04" w:rsidRDefault="00A77B4F" w:rsidP="00977E04">
      <w:pPr>
        <w:pStyle w:val="Sinespaciado"/>
        <w:numPr>
          <w:ilvl w:val="0"/>
          <w:numId w:val="21"/>
        </w:numPr>
        <w:ind w:hanging="294"/>
        <w:jc w:val="both"/>
        <w:rPr>
          <w:rFonts w:ascii="Arial" w:hAnsi="Arial" w:cs="Arial"/>
          <w:sz w:val="16"/>
          <w:szCs w:val="16"/>
          <w:lang w:val="es"/>
        </w:rPr>
      </w:pPr>
      <w:r>
        <w:rPr>
          <w:rFonts w:ascii="Arial" w:hAnsi="Arial" w:cs="Arial"/>
          <w:bCs/>
          <w:sz w:val="16"/>
          <w:szCs w:val="16"/>
        </w:rPr>
        <w:t xml:space="preserve">Dolor con las relaciones sexuales   después </w:t>
      </w:r>
      <w:r w:rsidR="00A0460C">
        <w:rPr>
          <w:rFonts w:ascii="Arial" w:hAnsi="Arial" w:cs="Arial"/>
          <w:bCs/>
          <w:sz w:val="16"/>
          <w:szCs w:val="16"/>
        </w:rPr>
        <w:t>del parto</w:t>
      </w:r>
      <w:r>
        <w:rPr>
          <w:rFonts w:ascii="Arial" w:hAnsi="Arial" w:cs="Arial"/>
          <w:bCs/>
          <w:sz w:val="16"/>
          <w:szCs w:val="16"/>
        </w:rPr>
        <w:t xml:space="preserve"> vaginal </w:t>
      </w:r>
      <w:r w:rsidR="00982D28">
        <w:rPr>
          <w:rFonts w:ascii="Arial" w:hAnsi="Arial" w:cs="Arial"/>
          <w:bCs/>
          <w:sz w:val="16"/>
          <w:szCs w:val="16"/>
        </w:rPr>
        <w:t xml:space="preserve">- </w:t>
      </w:r>
      <w:r w:rsidR="00982D28" w:rsidRPr="0040117E">
        <w:rPr>
          <w:rFonts w:ascii="Arial" w:hAnsi="Arial" w:cs="Arial"/>
          <w:sz w:val="16"/>
          <w:szCs w:val="16"/>
        </w:rPr>
        <w:t>Dolor pélvico crónico posteriores al procedimiento</w:t>
      </w:r>
    </w:p>
    <w:p w14:paraId="7AE795C0" w14:textId="59D5C5DC" w:rsidR="00982D28" w:rsidRPr="00977E04" w:rsidRDefault="00275784" w:rsidP="00977E04">
      <w:pPr>
        <w:pStyle w:val="Sinespaciado"/>
        <w:numPr>
          <w:ilvl w:val="0"/>
          <w:numId w:val="21"/>
        </w:numPr>
        <w:ind w:hanging="294"/>
        <w:jc w:val="both"/>
        <w:rPr>
          <w:rFonts w:ascii="Arial" w:hAnsi="Arial" w:cs="Arial"/>
          <w:sz w:val="16"/>
          <w:szCs w:val="16"/>
          <w:lang w:val="es"/>
        </w:rPr>
      </w:pPr>
      <w:r w:rsidRPr="00977E04">
        <w:rPr>
          <w:rFonts w:ascii="Arial" w:hAnsi="Arial" w:cs="Arial"/>
          <w:bCs/>
          <w:sz w:val="16"/>
          <w:szCs w:val="16"/>
        </w:rPr>
        <w:t>Incontinencia</w:t>
      </w:r>
      <w:r w:rsidR="00982D28" w:rsidRPr="00977E04">
        <w:rPr>
          <w:rFonts w:ascii="Arial" w:hAnsi="Arial" w:cs="Arial"/>
          <w:bCs/>
          <w:sz w:val="16"/>
          <w:szCs w:val="16"/>
        </w:rPr>
        <w:t xml:space="preserve"> </w:t>
      </w:r>
      <w:r w:rsidR="00A0460C" w:rsidRPr="00977E04">
        <w:rPr>
          <w:rFonts w:ascii="Arial" w:hAnsi="Arial" w:cs="Arial"/>
          <w:bCs/>
          <w:sz w:val="16"/>
          <w:szCs w:val="16"/>
        </w:rPr>
        <w:t>urinaria (salida</w:t>
      </w:r>
      <w:r w:rsidR="00982D28" w:rsidRPr="00977E04">
        <w:rPr>
          <w:rFonts w:ascii="Arial" w:hAnsi="Arial" w:cs="Arial"/>
          <w:bCs/>
          <w:sz w:val="16"/>
          <w:szCs w:val="16"/>
        </w:rPr>
        <w:t xml:space="preserve"> </w:t>
      </w:r>
      <w:r w:rsidR="00A0460C" w:rsidRPr="00977E04">
        <w:rPr>
          <w:rFonts w:ascii="Arial" w:hAnsi="Arial" w:cs="Arial"/>
          <w:bCs/>
          <w:sz w:val="16"/>
          <w:szCs w:val="16"/>
        </w:rPr>
        <w:t>de orina)</w:t>
      </w:r>
      <w:r w:rsidR="00982D28" w:rsidRPr="00977E04">
        <w:rPr>
          <w:rFonts w:ascii="Arial" w:hAnsi="Arial" w:cs="Arial"/>
          <w:bCs/>
          <w:sz w:val="16"/>
          <w:szCs w:val="16"/>
        </w:rPr>
        <w:t xml:space="preserve">  </w:t>
      </w:r>
    </w:p>
    <w:p w14:paraId="145125EF" w14:textId="546236E5" w:rsidR="00982D28" w:rsidRPr="00982D28" w:rsidRDefault="00982D28" w:rsidP="00977E04">
      <w:pPr>
        <w:pStyle w:val="Sinespaciado"/>
        <w:numPr>
          <w:ilvl w:val="0"/>
          <w:numId w:val="21"/>
        </w:numPr>
        <w:ind w:hanging="294"/>
        <w:jc w:val="both"/>
        <w:rPr>
          <w:rFonts w:ascii="Arial" w:hAnsi="Arial" w:cs="Arial"/>
          <w:bCs/>
          <w:sz w:val="16"/>
          <w:szCs w:val="16"/>
          <w:lang w:val="es"/>
        </w:rPr>
      </w:pPr>
      <w:r>
        <w:rPr>
          <w:rFonts w:ascii="Arial" w:hAnsi="Arial" w:cs="Arial"/>
          <w:bCs/>
          <w:sz w:val="16"/>
          <w:szCs w:val="16"/>
        </w:rPr>
        <w:t xml:space="preserve">Incontinencia fecal </w:t>
      </w:r>
      <w:r w:rsidR="00A0460C">
        <w:rPr>
          <w:rFonts w:ascii="Arial" w:hAnsi="Arial" w:cs="Arial"/>
          <w:bCs/>
          <w:sz w:val="16"/>
          <w:szCs w:val="16"/>
        </w:rPr>
        <w:t>(salida de</w:t>
      </w:r>
      <w:r>
        <w:rPr>
          <w:rFonts w:ascii="Arial" w:hAnsi="Arial" w:cs="Arial"/>
          <w:bCs/>
          <w:sz w:val="16"/>
          <w:szCs w:val="16"/>
        </w:rPr>
        <w:t xml:space="preserve"> </w:t>
      </w:r>
      <w:r w:rsidR="00A0460C">
        <w:rPr>
          <w:rFonts w:ascii="Arial" w:hAnsi="Arial" w:cs="Arial"/>
          <w:bCs/>
          <w:sz w:val="16"/>
          <w:szCs w:val="16"/>
        </w:rPr>
        <w:t>heces no</w:t>
      </w:r>
      <w:r>
        <w:rPr>
          <w:rFonts w:ascii="Arial" w:hAnsi="Arial" w:cs="Arial"/>
          <w:bCs/>
          <w:sz w:val="16"/>
          <w:szCs w:val="16"/>
        </w:rPr>
        <w:t xml:space="preserve"> </w:t>
      </w:r>
      <w:r w:rsidR="00A0460C">
        <w:rPr>
          <w:rFonts w:ascii="Arial" w:hAnsi="Arial" w:cs="Arial"/>
          <w:bCs/>
          <w:sz w:val="16"/>
          <w:szCs w:val="16"/>
        </w:rPr>
        <w:t>controladas)</w:t>
      </w:r>
      <w:r>
        <w:rPr>
          <w:rFonts w:ascii="Arial" w:hAnsi="Arial" w:cs="Arial"/>
          <w:bCs/>
          <w:sz w:val="16"/>
          <w:szCs w:val="16"/>
        </w:rPr>
        <w:t xml:space="preserve">  </w:t>
      </w:r>
    </w:p>
    <w:p w14:paraId="5639A294" w14:textId="43B29377" w:rsidR="00982D28" w:rsidRPr="00982D28" w:rsidRDefault="00982D28" w:rsidP="00977E04">
      <w:pPr>
        <w:pStyle w:val="Sinespaciado"/>
        <w:numPr>
          <w:ilvl w:val="0"/>
          <w:numId w:val="21"/>
        </w:numPr>
        <w:ind w:hanging="294"/>
        <w:jc w:val="both"/>
        <w:rPr>
          <w:rFonts w:ascii="Arial" w:hAnsi="Arial" w:cs="Arial"/>
          <w:bCs/>
          <w:sz w:val="16"/>
          <w:szCs w:val="16"/>
          <w:lang w:val="es"/>
        </w:rPr>
      </w:pPr>
      <w:r>
        <w:rPr>
          <w:rFonts w:ascii="Arial" w:hAnsi="Arial" w:cs="Arial"/>
          <w:bCs/>
          <w:sz w:val="16"/>
          <w:szCs w:val="16"/>
        </w:rPr>
        <w:t xml:space="preserve">Dehiscencias </w:t>
      </w:r>
      <w:r w:rsidR="00A0460C">
        <w:rPr>
          <w:rFonts w:ascii="Arial" w:hAnsi="Arial" w:cs="Arial"/>
          <w:bCs/>
          <w:sz w:val="16"/>
          <w:szCs w:val="16"/>
        </w:rPr>
        <w:t>de la</w:t>
      </w:r>
      <w:r>
        <w:rPr>
          <w:rFonts w:ascii="Arial" w:hAnsi="Arial" w:cs="Arial"/>
          <w:bCs/>
          <w:sz w:val="16"/>
          <w:szCs w:val="16"/>
        </w:rPr>
        <w:t xml:space="preserve"> </w:t>
      </w:r>
      <w:r w:rsidR="00A0460C">
        <w:rPr>
          <w:rFonts w:ascii="Arial" w:hAnsi="Arial" w:cs="Arial"/>
          <w:bCs/>
          <w:sz w:val="16"/>
          <w:szCs w:val="16"/>
        </w:rPr>
        <w:t>episiorrafia (si</w:t>
      </w:r>
      <w:r>
        <w:rPr>
          <w:rFonts w:ascii="Arial" w:hAnsi="Arial" w:cs="Arial"/>
          <w:bCs/>
          <w:sz w:val="16"/>
          <w:szCs w:val="16"/>
        </w:rPr>
        <w:t xml:space="preserve"> se </w:t>
      </w:r>
      <w:r w:rsidR="00A0460C">
        <w:rPr>
          <w:rFonts w:ascii="Arial" w:hAnsi="Arial" w:cs="Arial"/>
          <w:bCs/>
          <w:sz w:val="16"/>
          <w:szCs w:val="16"/>
        </w:rPr>
        <w:t>realiza)</w:t>
      </w:r>
      <w:r>
        <w:rPr>
          <w:rFonts w:ascii="Arial" w:hAnsi="Arial" w:cs="Arial"/>
          <w:bCs/>
          <w:sz w:val="16"/>
          <w:szCs w:val="16"/>
        </w:rPr>
        <w:t xml:space="preserve">  </w:t>
      </w:r>
    </w:p>
    <w:p w14:paraId="63FA6301" w14:textId="2DD4833F" w:rsidR="00982D28" w:rsidRPr="00982D28" w:rsidRDefault="00A0460C" w:rsidP="00977E04">
      <w:pPr>
        <w:pStyle w:val="Sinespaciado"/>
        <w:numPr>
          <w:ilvl w:val="0"/>
          <w:numId w:val="21"/>
        </w:numPr>
        <w:ind w:hanging="294"/>
        <w:jc w:val="both"/>
        <w:rPr>
          <w:rFonts w:ascii="Arial" w:hAnsi="Arial" w:cs="Arial"/>
          <w:bCs/>
          <w:sz w:val="16"/>
          <w:szCs w:val="16"/>
          <w:lang w:val="es"/>
        </w:rPr>
      </w:pPr>
      <w:r>
        <w:rPr>
          <w:rFonts w:ascii="Arial" w:hAnsi="Arial" w:cs="Arial"/>
          <w:bCs/>
          <w:sz w:val="16"/>
          <w:szCs w:val="16"/>
        </w:rPr>
        <w:t>Cierre por</w:t>
      </w:r>
      <w:r w:rsidR="00982D28">
        <w:rPr>
          <w:rFonts w:ascii="Arial" w:hAnsi="Arial" w:cs="Arial"/>
          <w:bCs/>
          <w:sz w:val="16"/>
          <w:szCs w:val="16"/>
        </w:rPr>
        <w:t xml:space="preserve"> segunda intención </w:t>
      </w:r>
      <w:r>
        <w:rPr>
          <w:rFonts w:ascii="Arial" w:hAnsi="Arial" w:cs="Arial"/>
          <w:bCs/>
          <w:sz w:val="16"/>
          <w:szCs w:val="16"/>
        </w:rPr>
        <w:t>de la</w:t>
      </w:r>
      <w:r w:rsidR="00982D28">
        <w:rPr>
          <w:rFonts w:ascii="Arial" w:hAnsi="Arial" w:cs="Arial"/>
          <w:bCs/>
          <w:sz w:val="16"/>
          <w:szCs w:val="16"/>
        </w:rPr>
        <w:t xml:space="preserve"> </w:t>
      </w:r>
      <w:r>
        <w:rPr>
          <w:rFonts w:ascii="Arial" w:hAnsi="Arial" w:cs="Arial"/>
          <w:bCs/>
          <w:sz w:val="16"/>
          <w:szCs w:val="16"/>
        </w:rPr>
        <w:t>episiorrafia (</w:t>
      </w:r>
      <w:r w:rsidR="00275784">
        <w:rPr>
          <w:rFonts w:ascii="Arial" w:hAnsi="Arial" w:cs="Arial"/>
          <w:bCs/>
          <w:sz w:val="16"/>
          <w:szCs w:val="16"/>
        </w:rPr>
        <w:t xml:space="preserve">si se </w:t>
      </w:r>
      <w:r>
        <w:rPr>
          <w:rFonts w:ascii="Arial" w:hAnsi="Arial" w:cs="Arial"/>
          <w:bCs/>
          <w:sz w:val="16"/>
          <w:szCs w:val="16"/>
        </w:rPr>
        <w:t>realiza)</w:t>
      </w:r>
      <w:r w:rsidR="00275784">
        <w:rPr>
          <w:rFonts w:ascii="Arial" w:hAnsi="Arial" w:cs="Arial"/>
          <w:bCs/>
          <w:sz w:val="16"/>
          <w:szCs w:val="16"/>
        </w:rPr>
        <w:t xml:space="preserve"> </w:t>
      </w:r>
    </w:p>
    <w:p w14:paraId="1F4DF086" w14:textId="6B3F4CD1" w:rsidR="00982D28" w:rsidRPr="00275784" w:rsidRDefault="00A0460C" w:rsidP="00977E04">
      <w:pPr>
        <w:pStyle w:val="Sinespaciado"/>
        <w:numPr>
          <w:ilvl w:val="0"/>
          <w:numId w:val="21"/>
        </w:numPr>
        <w:ind w:hanging="294"/>
        <w:jc w:val="both"/>
        <w:rPr>
          <w:rFonts w:ascii="Arial" w:hAnsi="Arial" w:cs="Arial"/>
          <w:bCs/>
          <w:sz w:val="16"/>
          <w:szCs w:val="16"/>
          <w:lang w:val="es"/>
        </w:rPr>
      </w:pPr>
      <w:r>
        <w:rPr>
          <w:rFonts w:ascii="Arial" w:hAnsi="Arial" w:cs="Arial"/>
          <w:bCs/>
          <w:sz w:val="16"/>
          <w:szCs w:val="16"/>
        </w:rPr>
        <w:t>Cicatrices a</w:t>
      </w:r>
      <w:r w:rsidR="00982D28">
        <w:rPr>
          <w:rFonts w:ascii="Arial" w:hAnsi="Arial" w:cs="Arial"/>
          <w:bCs/>
          <w:sz w:val="16"/>
          <w:szCs w:val="16"/>
        </w:rPr>
        <w:t xml:space="preserve"> nivel del </w:t>
      </w:r>
      <w:r>
        <w:rPr>
          <w:rFonts w:ascii="Arial" w:hAnsi="Arial" w:cs="Arial"/>
          <w:bCs/>
          <w:sz w:val="16"/>
          <w:szCs w:val="16"/>
        </w:rPr>
        <w:t>periné con</w:t>
      </w:r>
      <w:r w:rsidR="00982D28">
        <w:rPr>
          <w:rFonts w:ascii="Arial" w:hAnsi="Arial" w:cs="Arial"/>
          <w:bCs/>
          <w:sz w:val="16"/>
          <w:szCs w:val="16"/>
        </w:rPr>
        <w:t xml:space="preserve"> compromiso </w:t>
      </w:r>
      <w:r>
        <w:rPr>
          <w:rFonts w:ascii="Arial" w:hAnsi="Arial" w:cs="Arial"/>
          <w:bCs/>
          <w:sz w:val="16"/>
          <w:szCs w:val="16"/>
        </w:rPr>
        <w:t>estético a</w:t>
      </w:r>
      <w:r w:rsidR="00982D28">
        <w:rPr>
          <w:rFonts w:ascii="Arial" w:hAnsi="Arial" w:cs="Arial"/>
          <w:bCs/>
          <w:sz w:val="16"/>
          <w:szCs w:val="16"/>
        </w:rPr>
        <w:t xml:space="preserve"> corto mediano o largo plazo</w:t>
      </w:r>
    </w:p>
    <w:p w14:paraId="4EC14754" w14:textId="5DEF3854" w:rsidR="00275784" w:rsidRPr="00275784" w:rsidRDefault="00A0460C" w:rsidP="00977E04">
      <w:pPr>
        <w:pStyle w:val="Sinespaciado"/>
        <w:numPr>
          <w:ilvl w:val="0"/>
          <w:numId w:val="21"/>
        </w:numPr>
        <w:ind w:hanging="294"/>
        <w:jc w:val="both"/>
        <w:rPr>
          <w:rFonts w:ascii="Arial" w:hAnsi="Arial" w:cs="Arial"/>
          <w:bCs/>
          <w:sz w:val="16"/>
          <w:szCs w:val="16"/>
          <w:lang w:val="es"/>
        </w:rPr>
      </w:pPr>
      <w:r>
        <w:rPr>
          <w:rFonts w:ascii="Arial" w:hAnsi="Arial" w:cs="Arial"/>
          <w:bCs/>
          <w:sz w:val="16"/>
          <w:szCs w:val="16"/>
        </w:rPr>
        <w:t>Seroma (liquido</w:t>
      </w:r>
      <w:r w:rsidR="00275784">
        <w:rPr>
          <w:rFonts w:ascii="Arial" w:hAnsi="Arial" w:cs="Arial"/>
          <w:bCs/>
          <w:sz w:val="16"/>
          <w:szCs w:val="16"/>
        </w:rPr>
        <w:t xml:space="preserve"> dentro </w:t>
      </w:r>
      <w:r>
        <w:rPr>
          <w:rFonts w:ascii="Arial" w:hAnsi="Arial" w:cs="Arial"/>
          <w:bCs/>
          <w:sz w:val="16"/>
          <w:szCs w:val="16"/>
        </w:rPr>
        <w:t>de la</w:t>
      </w:r>
      <w:r w:rsidR="00275784">
        <w:rPr>
          <w:rFonts w:ascii="Arial" w:hAnsi="Arial" w:cs="Arial"/>
          <w:bCs/>
          <w:sz w:val="16"/>
          <w:szCs w:val="16"/>
        </w:rPr>
        <w:t xml:space="preserve"> herida </w:t>
      </w:r>
      <w:r>
        <w:rPr>
          <w:rFonts w:ascii="Arial" w:hAnsi="Arial" w:cs="Arial"/>
          <w:bCs/>
          <w:sz w:val="16"/>
          <w:szCs w:val="16"/>
        </w:rPr>
        <w:t>quirúrgica)</w:t>
      </w:r>
      <w:r w:rsidR="00275784">
        <w:rPr>
          <w:rFonts w:ascii="Arial" w:hAnsi="Arial" w:cs="Arial"/>
          <w:bCs/>
          <w:sz w:val="16"/>
          <w:szCs w:val="16"/>
        </w:rPr>
        <w:t xml:space="preserve"> </w:t>
      </w:r>
    </w:p>
    <w:p w14:paraId="2012B3C9" w14:textId="7C47FCE2" w:rsidR="00275784" w:rsidRPr="00275784" w:rsidRDefault="00275784" w:rsidP="00977E04">
      <w:pPr>
        <w:pStyle w:val="Sinespaciado"/>
        <w:numPr>
          <w:ilvl w:val="0"/>
          <w:numId w:val="21"/>
        </w:numPr>
        <w:ind w:hanging="294"/>
        <w:jc w:val="both"/>
        <w:rPr>
          <w:rFonts w:ascii="Arial" w:hAnsi="Arial" w:cs="Arial"/>
          <w:bCs/>
          <w:sz w:val="16"/>
          <w:szCs w:val="16"/>
          <w:lang w:val="es"/>
        </w:rPr>
      </w:pPr>
      <w:r>
        <w:rPr>
          <w:rFonts w:ascii="Arial" w:hAnsi="Arial" w:cs="Arial"/>
          <w:bCs/>
          <w:sz w:val="16"/>
          <w:szCs w:val="16"/>
        </w:rPr>
        <w:t xml:space="preserve">Necesidad de remisión a tercer nivel de atención según complejidad de las complicaciones  </w:t>
      </w:r>
    </w:p>
    <w:p w14:paraId="15CBA5BF" w14:textId="723D22C2" w:rsidR="00275784" w:rsidRPr="00982D28" w:rsidRDefault="00275784" w:rsidP="00977E04">
      <w:pPr>
        <w:pStyle w:val="Sinespaciado"/>
        <w:numPr>
          <w:ilvl w:val="0"/>
          <w:numId w:val="21"/>
        </w:numPr>
        <w:ind w:hanging="294"/>
        <w:jc w:val="both"/>
        <w:rPr>
          <w:rFonts w:ascii="Arial" w:hAnsi="Arial" w:cs="Arial"/>
          <w:bCs/>
          <w:sz w:val="16"/>
          <w:szCs w:val="16"/>
          <w:lang w:val="es"/>
        </w:rPr>
      </w:pPr>
      <w:r>
        <w:rPr>
          <w:rFonts w:ascii="Arial" w:hAnsi="Arial" w:cs="Arial"/>
          <w:bCs/>
          <w:sz w:val="16"/>
          <w:szCs w:val="16"/>
        </w:rPr>
        <w:t xml:space="preserve">Infecciones   </w:t>
      </w:r>
      <w:r w:rsidR="00A0460C">
        <w:rPr>
          <w:rFonts w:ascii="Arial" w:hAnsi="Arial" w:cs="Arial"/>
          <w:bCs/>
          <w:sz w:val="16"/>
          <w:szCs w:val="16"/>
        </w:rPr>
        <w:t>posparto tales</w:t>
      </w:r>
      <w:r>
        <w:rPr>
          <w:rFonts w:ascii="Arial" w:hAnsi="Arial" w:cs="Arial"/>
          <w:bCs/>
          <w:sz w:val="16"/>
          <w:szCs w:val="16"/>
        </w:rPr>
        <w:t xml:space="preserve"> como </w:t>
      </w:r>
      <w:r w:rsidR="00A0460C">
        <w:rPr>
          <w:rFonts w:ascii="Arial" w:hAnsi="Arial" w:cs="Arial"/>
          <w:bCs/>
          <w:sz w:val="16"/>
          <w:szCs w:val="16"/>
        </w:rPr>
        <w:t>(endometritis, miometritis</w:t>
      </w:r>
      <w:r>
        <w:rPr>
          <w:rFonts w:ascii="Arial" w:hAnsi="Arial" w:cs="Arial"/>
          <w:bCs/>
          <w:sz w:val="16"/>
          <w:szCs w:val="16"/>
        </w:rPr>
        <w:t xml:space="preserve">) que requieran segundas </w:t>
      </w:r>
      <w:r w:rsidR="00A0460C">
        <w:rPr>
          <w:rFonts w:ascii="Arial" w:hAnsi="Arial" w:cs="Arial"/>
          <w:bCs/>
          <w:sz w:val="16"/>
          <w:szCs w:val="16"/>
        </w:rPr>
        <w:t>intervenciones médicas</w:t>
      </w:r>
      <w:r>
        <w:rPr>
          <w:rFonts w:ascii="Arial" w:hAnsi="Arial" w:cs="Arial"/>
          <w:bCs/>
          <w:sz w:val="16"/>
          <w:szCs w:val="16"/>
        </w:rPr>
        <w:t xml:space="preserve"> y</w:t>
      </w:r>
      <w:r w:rsidR="00CF4745">
        <w:rPr>
          <w:rFonts w:ascii="Arial" w:hAnsi="Arial" w:cs="Arial"/>
          <w:bCs/>
          <w:sz w:val="16"/>
          <w:szCs w:val="16"/>
        </w:rPr>
        <w:t xml:space="preserve">/o </w:t>
      </w:r>
      <w:r>
        <w:rPr>
          <w:rFonts w:ascii="Arial" w:hAnsi="Arial" w:cs="Arial"/>
          <w:bCs/>
          <w:sz w:val="16"/>
          <w:szCs w:val="16"/>
        </w:rPr>
        <w:t xml:space="preserve">quirúrgicas  </w:t>
      </w:r>
    </w:p>
    <w:p w14:paraId="228F9535" w14:textId="6D775E19" w:rsidR="00A77B4F" w:rsidRPr="00A0460C" w:rsidRDefault="00982D28" w:rsidP="00A0460C">
      <w:pPr>
        <w:pStyle w:val="Sinespaciado"/>
        <w:numPr>
          <w:ilvl w:val="0"/>
          <w:numId w:val="21"/>
        </w:numPr>
        <w:ind w:hanging="294"/>
        <w:jc w:val="both"/>
        <w:rPr>
          <w:rFonts w:ascii="Arial" w:hAnsi="Arial" w:cs="Arial"/>
          <w:sz w:val="16"/>
          <w:szCs w:val="16"/>
          <w:lang w:val="es"/>
        </w:rPr>
      </w:pPr>
      <w:r w:rsidRPr="0040117E">
        <w:rPr>
          <w:rFonts w:ascii="Arial" w:hAnsi="Arial" w:cs="Arial"/>
          <w:sz w:val="16"/>
          <w:szCs w:val="16"/>
        </w:rPr>
        <w:t xml:space="preserve">Riesgo de muerte con el </w:t>
      </w:r>
      <w:r w:rsidR="00A0460C" w:rsidRPr="0040117E">
        <w:rPr>
          <w:rFonts w:ascii="Arial" w:hAnsi="Arial" w:cs="Arial"/>
          <w:sz w:val="16"/>
          <w:szCs w:val="16"/>
        </w:rPr>
        <w:t>procedimiento.</w:t>
      </w:r>
    </w:p>
    <w:p w14:paraId="48B68893" w14:textId="77777777" w:rsidR="00A0460C" w:rsidRPr="00A0460C" w:rsidRDefault="00A0460C" w:rsidP="00A0460C">
      <w:pPr>
        <w:pStyle w:val="Sinespaciado"/>
        <w:ind w:left="720"/>
        <w:jc w:val="both"/>
        <w:rPr>
          <w:rFonts w:ascii="Arial" w:hAnsi="Arial" w:cs="Arial"/>
          <w:sz w:val="16"/>
          <w:szCs w:val="16"/>
          <w:lang w:val="es"/>
        </w:rPr>
      </w:pPr>
    </w:p>
    <w:p w14:paraId="16D3C3ED" w14:textId="77777777" w:rsidR="00982D28" w:rsidRDefault="0035055D" w:rsidP="00140F8D">
      <w:pPr>
        <w:pStyle w:val="NormalWeb"/>
        <w:shd w:val="clear" w:color="auto" w:fill="FFFFFF"/>
        <w:spacing w:before="0" w:beforeAutospacing="0" w:after="0" w:afterAutospacing="0"/>
        <w:rPr>
          <w:rFonts w:ascii="Arial" w:hAnsi="Arial" w:cs="Arial"/>
          <w:b/>
          <w:sz w:val="16"/>
          <w:szCs w:val="16"/>
          <w:lang w:val="es"/>
        </w:rPr>
      </w:pPr>
      <w:r w:rsidRPr="0040117E">
        <w:rPr>
          <w:rFonts w:ascii="Arial" w:hAnsi="Arial" w:cs="Arial"/>
          <w:b/>
          <w:sz w:val="16"/>
          <w:szCs w:val="16"/>
          <w:lang w:val="es"/>
        </w:rPr>
        <w:t xml:space="preserve">RIESGOS PARA EL </w:t>
      </w:r>
      <w:r w:rsidR="00140F8D" w:rsidRPr="0040117E">
        <w:rPr>
          <w:rFonts w:ascii="Arial" w:hAnsi="Arial" w:cs="Arial"/>
          <w:b/>
          <w:sz w:val="16"/>
          <w:szCs w:val="16"/>
          <w:lang w:val="es"/>
        </w:rPr>
        <w:t xml:space="preserve">BEBE: </w:t>
      </w:r>
    </w:p>
    <w:p w14:paraId="682DBF7B" w14:textId="77777777" w:rsidR="00982D28" w:rsidRDefault="00982D28" w:rsidP="00140F8D">
      <w:pPr>
        <w:pStyle w:val="NormalWeb"/>
        <w:shd w:val="clear" w:color="auto" w:fill="FFFFFF"/>
        <w:spacing w:before="0" w:beforeAutospacing="0" w:after="0" w:afterAutospacing="0"/>
        <w:rPr>
          <w:rFonts w:ascii="Arial" w:hAnsi="Arial" w:cs="Arial"/>
          <w:b/>
          <w:sz w:val="16"/>
          <w:szCs w:val="16"/>
          <w:lang w:val="es"/>
        </w:rPr>
      </w:pPr>
    </w:p>
    <w:p w14:paraId="541D20C4" w14:textId="55102A25" w:rsidR="00140F8D" w:rsidRDefault="00140F8D" w:rsidP="00977E04">
      <w:pPr>
        <w:pStyle w:val="NormalWeb"/>
        <w:shd w:val="clear" w:color="auto" w:fill="FFFFFF"/>
        <w:spacing w:before="0" w:beforeAutospacing="0" w:after="0" w:afterAutospacing="0"/>
        <w:jc w:val="both"/>
        <w:rPr>
          <w:rFonts w:ascii="Arial" w:hAnsi="Arial" w:cs="Arial"/>
          <w:sz w:val="16"/>
          <w:szCs w:val="16"/>
        </w:rPr>
      </w:pPr>
      <w:r w:rsidRPr="0040117E">
        <w:rPr>
          <w:rFonts w:ascii="Arial" w:hAnsi="Arial" w:cs="Arial"/>
          <w:b/>
          <w:sz w:val="16"/>
          <w:szCs w:val="16"/>
          <w:lang w:val="es"/>
        </w:rPr>
        <w:t>DIFICULTAD RESPIRATORIA POR</w:t>
      </w:r>
      <w:r w:rsidRPr="0040117E">
        <w:rPr>
          <w:rFonts w:ascii="Arial" w:hAnsi="Arial" w:cs="Arial"/>
          <w:bCs/>
          <w:sz w:val="16"/>
          <w:szCs w:val="16"/>
          <w:lang w:val="es"/>
        </w:rPr>
        <w:t xml:space="preserve"> problemas</w:t>
      </w:r>
      <w:r w:rsidRPr="0040117E">
        <w:rPr>
          <w:rFonts w:ascii="Arial" w:hAnsi="Arial" w:cs="Arial"/>
          <w:b/>
          <w:sz w:val="16"/>
          <w:szCs w:val="16"/>
        </w:rPr>
        <w:t xml:space="preserve"> con el cordón umbilical</w:t>
      </w:r>
      <w:r w:rsidRPr="0040117E">
        <w:rPr>
          <w:rFonts w:ascii="Arial" w:hAnsi="Arial" w:cs="Arial"/>
          <w:sz w:val="16"/>
          <w:szCs w:val="16"/>
        </w:rPr>
        <w:t>: el cordón umbilical puede quedar atrapado en un brazo o pierna a medida que él bebe se mueve a través del canal de parto.</w:t>
      </w:r>
    </w:p>
    <w:p w14:paraId="3E17BD0E" w14:textId="5CC7CEC4" w:rsidR="00982D28" w:rsidRPr="0040117E" w:rsidRDefault="00982D28" w:rsidP="00977E04">
      <w:pPr>
        <w:pStyle w:val="NormalWeb"/>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Lesión </w:t>
      </w:r>
      <w:r w:rsidR="00CF4745">
        <w:rPr>
          <w:rFonts w:ascii="Arial" w:hAnsi="Arial" w:cs="Arial"/>
          <w:sz w:val="16"/>
          <w:szCs w:val="16"/>
        </w:rPr>
        <w:t>fetal secundaria a manipulación</w:t>
      </w:r>
      <w:r>
        <w:rPr>
          <w:rFonts w:ascii="Arial" w:hAnsi="Arial" w:cs="Arial"/>
          <w:sz w:val="16"/>
          <w:szCs w:val="16"/>
        </w:rPr>
        <w:t xml:space="preserve"> durante el </w:t>
      </w:r>
      <w:r w:rsidR="00A0460C">
        <w:rPr>
          <w:rFonts w:ascii="Arial" w:hAnsi="Arial" w:cs="Arial"/>
          <w:sz w:val="16"/>
          <w:szCs w:val="16"/>
        </w:rPr>
        <w:t>parto y</w:t>
      </w:r>
      <w:r w:rsidR="00CF4745">
        <w:rPr>
          <w:rFonts w:ascii="Arial" w:hAnsi="Arial" w:cs="Arial"/>
          <w:sz w:val="16"/>
          <w:szCs w:val="16"/>
        </w:rPr>
        <w:t xml:space="preserve"> / </w:t>
      </w:r>
      <w:r w:rsidR="00A0460C">
        <w:rPr>
          <w:rFonts w:ascii="Arial" w:hAnsi="Arial" w:cs="Arial"/>
          <w:sz w:val="16"/>
          <w:szCs w:val="16"/>
        </w:rPr>
        <w:t>o instrumentación y</w:t>
      </w:r>
      <w:r w:rsidR="00CF4745">
        <w:rPr>
          <w:rFonts w:ascii="Arial" w:hAnsi="Arial" w:cs="Arial"/>
          <w:sz w:val="16"/>
          <w:szCs w:val="16"/>
        </w:rPr>
        <w:t xml:space="preserve"> / o </w:t>
      </w:r>
      <w:r w:rsidR="00977E04">
        <w:rPr>
          <w:rFonts w:ascii="Arial" w:hAnsi="Arial" w:cs="Arial"/>
          <w:sz w:val="16"/>
          <w:szCs w:val="16"/>
        </w:rPr>
        <w:t>cesárea</w:t>
      </w:r>
      <w:r w:rsidR="00CF4745">
        <w:rPr>
          <w:rFonts w:ascii="Arial" w:hAnsi="Arial" w:cs="Arial"/>
          <w:sz w:val="16"/>
          <w:szCs w:val="16"/>
        </w:rPr>
        <w:t xml:space="preserve">  </w:t>
      </w:r>
    </w:p>
    <w:p w14:paraId="7C7EDF2F" w14:textId="2D70BC19" w:rsidR="00140F8D" w:rsidRPr="0040117E" w:rsidRDefault="00CF4745" w:rsidP="00977E04">
      <w:pPr>
        <w:pStyle w:val="NormalWeb"/>
        <w:shd w:val="clear" w:color="auto" w:fill="FFFFFF"/>
        <w:spacing w:before="0" w:beforeAutospacing="0" w:after="0" w:afterAutospacing="0"/>
        <w:jc w:val="both"/>
        <w:rPr>
          <w:rFonts w:ascii="Arial" w:hAnsi="Arial" w:cs="Arial"/>
          <w:sz w:val="16"/>
          <w:szCs w:val="16"/>
        </w:rPr>
      </w:pPr>
      <w:r w:rsidRPr="0040117E">
        <w:rPr>
          <w:rFonts w:ascii="Arial" w:hAnsi="Arial" w:cs="Arial"/>
          <w:b/>
          <w:sz w:val="16"/>
          <w:szCs w:val="16"/>
        </w:rPr>
        <w:t>Frecuencia</w:t>
      </w:r>
      <w:r w:rsidR="00140F8D" w:rsidRPr="0040117E">
        <w:rPr>
          <w:rFonts w:ascii="Arial" w:hAnsi="Arial" w:cs="Arial"/>
          <w:b/>
          <w:sz w:val="16"/>
          <w:szCs w:val="16"/>
        </w:rPr>
        <w:t xml:space="preserve"> cardiaca anormal del bebe</w:t>
      </w:r>
      <w:r w:rsidR="00140F8D" w:rsidRPr="0040117E">
        <w:rPr>
          <w:rFonts w:ascii="Arial" w:hAnsi="Arial" w:cs="Arial"/>
          <w:sz w:val="16"/>
          <w:szCs w:val="16"/>
        </w:rPr>
        <w:t>: muchas veces una frecuencia cardiaca anormal durante el trabajo de parto no significa problema, se puede solucionar con cambio de posición para mejorar el flujo de sangre, si es un problema mayor puede requerir cesárea de emergencia o realizar episiotomía.</w:t>
      </w:r>
    </w:p>
    <w:p w14:paraId="2A450211" w14:textId="02B40A26" w:rsidR="00140F8D" w:rsidRDefault="00CF4745" w:rsidP="00977E04">
      <w:pPr>
        <w:pStyle w:val="NormalWeb"/>
        <w:shd w:val="clear" w:color="auto" w:fill="FFFFFF"/>
        <w:spacing w:before="0" w:beforeAutospacing="0" w:after="0" w:afterAutospacing="0"/>
        <w:jc w:val="both"/>
        <w:rPr>
          <w:rFonts w:ascii="Arial" w:hAnsi="Arial" w:cs="Arial"/>
          <w:sz w:val="16"/>
          <w:szCs w:val="16"/>
        </w:rPr>
      </w:pPr>
      <w:bookmarkStart w:id="0" w:name="_Hlk101279328"/>
      <w:r w:rsidRPr="0040117E">
        <w:rPr>
          <w:rFonts w:ascii="Arial" w:hAnsi="Arial" w:cs="Arial"/>
          <w:b/>
          <w:sz w:val="16"/>
          <w:szCs w:val="16"/>
        </w:rPr>
        <w:t>Asfixia</w:t>
      </w:r>
      <w:r w:rsidR="00140F8D" w:rsidRPr="0040117E">
        <w:rPr>
          <w:rFonts w:ascii="Arial" w:hAnsi="Arial" w:cs="Arial"/>
          <w:b/>
          <w:sz w:val="16"/>
          <w:szCs w:val="16"/>
        </w:rPr>
        <w:t xml:space="preserve"> perinatal</w:t>
      </w:r>
      <w:r w:rsidR="00140F8D" w:rsidRPr="0040117E">
        <w:rPr>
          <w:rFonts w:ascii="Arial" w:hAnsi="Arial" w:cs="Arial"/>
          <w:sz w:val="16"/>
          <w:szCs w:val="16"/>
        </w:rPr>
        <w:t>: ocurre cuando el feto no recibe suficiente oxígeno en el útero o él bebe no recibe suficiente oxigeno durante el trabajo de parto o justo después de nacer.</w:t>
      </w:r>
    </w:p>
    <w:p w14:paraId="16B5088B" w14:textId="77777777" w:rsidR="00CF4745" w:rsidRDefault="00CF4745" w:rsidP="00140F8D">
      <w:pPr>
        <w:pStyle w:val="NormalWeb"/>
        <w:shd w:val="clear" w:color="auto" w:fill="FFFFFF"/>
        <w:spacing w:before="0" w:beforeAutospacing="0" w:after="0" w:afterAutospacing="0"/>
        <w:rPr>
          <w:rFonts w:ascii="Arial" w:hAnsi="Arial" w:cs="Arial"/>
          <w:sz w:val="16"/>
          <w:szCs w:val="16"/>
        </w:rPr>
      </w:pPr>
    </w:p>
    <w:p w14:paraId="01B639E6" w14:textId="1DAE194F" w:rsidR="001C21AD" w:rsidRDefault="00A0460C" w:rsidP="00140F8D">
      <w:pPr>
        <w:pStyle w:val="NormalWeb"/>
        <w:shd w:val="clear" w:color="auto" w:fill="FFFFFF"/>
        <w:spacing w:before="0" w:beforeAutospacing="0" w:after="0" w:afterAutospacing="0"/>
        <w:rPr>
          <w:rFonts w:ascii="Arial" w:hAnsi="Arial" w:cs="Arial"/>
          <w:sz w:val="16"/>
          <w:szCs w:val="16"/>
        </w:rPr>
      </w:pPr>
      <w:r>
        <w:rPr>
          <w:rFonts w:ascii="Arial" w:hAnsi="Arial" w:cs="Arial"/>
          <w:sz w:val="16"/>
          <w:szCs w:val="16"/>
        </w:rPr>
        <w:t>Fracturas Oseas</w:t>
      </w:r>
      <w:r w:rsidR="00CF4745">
        <w:rPr>
          <w:rFonts w:ascii="Arial" w:hAnsi="Arial" w:cs="Arial"/>
          <w:sz w:val="16"/>
          <w:szCs w:val="16"/>
        </w:rPr>
        <w:t xml:space="preserve"> </w:t>
      </w:r>
      <w:r w:rsidR="001C21AD">
        <w:rPr>
          <w:rFonts w:ascii="Arial" w:hAnsi="Arial" w:cs="Arial"/>
          <w:sz w:val="16"/>
          <w:szCs w:val="16"/>
        </w:rPr>
        <w:t>(clavícula,</w:t>
      </w:r>
      <w:r w:rsidR="00CF4745">
        <w:rPr>
          <w:rFonts w:ascii="Arial" w:hAnsi="Arial" w:cs="Arial"/>
          <w:sz w:val="16"/>
          <w:szCs w:val="16"/>
        </w:rPr>
        <w:t xml:space="preserve"> </w:t>
      </w:r>
      <w:r>
        <w:rPr>
          <w:rFonts w:ascii="Arial" w:hAnsi="Arial" w:cs="Arial"/>
          <w:sz w:val="16"/>
          <w:szCs w:val="16"/>
        </w:rPr>
        <w:t>cráneo, miembros superiores</w:t>
      </w:r>
      <w:r w:rsidR="001C21AD">
        <w:rPr>
          <w:rFonts w:ascii="Arial" w:hAnsi="Arial" w:cs="Arial"/>
          <w:sz w:val="16"/>
          <w:szCs w:val="16"/>
        </w:rPr>
        <w:t xml:space="preserve"> </w:t>
      </w:r>
      <w:r>
        <w:rPr>
          <w:rFonts w:ascii="Arial" w:hAnsi="Arial" w:cs="Arial"/>
          <w:sz w:val="16"/>
          <w:szCs w:val="16"/>
        </w:rPr>
        <w:t>e inferiores</w:t>
      </w:r>
      <w:r w:rsidR="001C21AD">
        <w:rPr>
          <w:rFonts w:ascii="Arial" w:hAnsi="Arial" w:cs="Arial"/>
          <w:sz w:val="16"/>
          <w:szCs w:val="16"/>
        </w:rPr>
        <w:t>,)</w:t>
      </w:r>
    </w:p>
    <w:p w14:paraId="11D81FEF" w14:textId="77777777" w:rsidR="001C21AD" w:rsidRDefault="001C21AD" w:rsidP="00140F8D">
      <w:pPr>
        <w:pStyle w:val="NormalWeb"/>
        <w:shd w:val="clear" w:color="auto" w:fill="FFFFFF"/>
        <w:spacing w:before="0" w:beforeAutospacing="0" w:after="0" w:afterAutospacing="0"/>
        <w:rPr>
          <w:rFonts w:ascii="Arial" w:hAnsi="Arial" w:cs="Arial"/>
          <w:sz w:val="16"/>
          <w:szCs w:val="16"/>
        </w:rPr>
      </w:pPr>
    </w:p>
    <w:p w14:paraId="67845774" w14:textId="1DB61D1E" w:rsidR="00CF4745" w:rsidRDefault="001C21AD" w:rsidP="00140F8D">
      <w:pPr>
        <w:pStyle w:val="NormalWeb"/>
        <w:shd w:val="clear" w:color="auto" w:fill="FFFFFF"/>
        <w:spacing w:before="0" w:beforeAutospacing="0" w:after="0" w:afterAutospacing="0"/>
        <w:rPr>
          <w:rFonts w:ascii="Arial" w:hAnsi="Arial" w:cs="Arial"/>
          <w:sz w:val="16"/>
          <w:szCs w:val="16"/>
        </w:rPr>
      </w:pPr>
      <w:r>
        <w:rPr>
          <w:rFonts w:ascii="Arial" w:hAnsi="Arial" w:cs="Arial"/>
          <w:sz w:val="16"/>
          <w:szCs w:val="16"/>
        </w:rPr>
        <w:t xml:space="preserve">Lesiones neurológicas </w:t>
      </w:r>
      <w:r w:rsidR="00A0460C">
        <w:rPr>
          <w:rFonts w:ascii="Arial" w:hAnsi="Arial" w:cs="Arial"/>
          <w:sz w:val="16"/>
          <w:szCs w:val="16"/>
        </w:rPr>
        <w:t>fetales (</w:t>
      </w:r>
      <w:r>
        <w:rPr>
          <w:rFonts w:ascii="Arial" w:hAnsi="Arial" w:cs="Arial"/>
          <w:sz w:val="16"/>
          <w:szCs w:val="16"/>
        </w:rPr>
        <w:t xml:space="preserve">lesión del plexo braquial) </w:t>
      </w:r>
      <w:r w:rsidR="00CF4745">
        <w:rPr>
          <w:rFonts w:ascii="Arial" w:hAnsi="Arial" w:cs="Arial"/>
          <w:sz w:val="16"/>
          <w:szCs w:val="16"/>
        </w:rPr>
        <w:t xml:space="preserve"> </w:t>
      </w:r>
    </w:p>
    <w:p w14:paraId="578820F1" w14:textId="77777777" w:rsidR="00CF4745" w:rsidRPr="0040117E" w:rsidRDefault="00CF4745" w:rsidP="00140F8D">
      <w:pPr>
        <w:pStyle w:val="NormalWeb"/>
        <w:shd w:val="clear" w:color="auto" w:fill="FFFFFF"/>
        <w:spacing w:before="0" w:beforeAutospacing="0" w:after="0" w:afterAutospacing="0"/>
        <w:rPr>
          <w:rFonts w:ascii="Arial" w:hAnsi="Arial" w:cs="Arial"/>
          <w:sz w:val="16"/>
          <w:szCs w:val="16"/>
        </w:rPr>
      </w:pPr>
    </w:p>
    <w:bookmarkEnd w:id="0"/>
    <w:p w14:paraId="29C6D863" w14:textId="45AD5589" w:rsidR="006A1BA7" w:rsidRDefault="00CF4745" w:rsidP="00893091">
      <w:pPr>
        <w:pStyle w:val="NormalWeb"/>
        <w:shd w:val="clear" w:color="auto" w:fill="FFFFFF"/>
        <w:spacing w:before="0" w:beforeAutospacing="0" w:after="0" w:afterAutospacing="0"/>
        <w:rPr>
          <w:rFonts w:ascii="Arial" w:hAnsi="Arial" w:cs="Arial"/>
          <w:sz w:val="16"/>
          <w:szCs w:val="16"/>
        </w:rPr>
      </w:pPr>
      <w:r w:rsidRPr="0040117E">
        <w:rPr>
          <w:rFonts w:ascii="Arial" w:hAnsi="Arial" w:cs="Arial"/>
          <w:b/>
          <w:sz w:val="16"/>
          <w:szCs w:val="16"/>
        </w:rPr>
        <w:t>Distocia</w:t>
      </w:r>
      <w:r w:rsidR="00140F8D" w:rsidRPr="0040117E">
        <w:rPr>
          <w:rFonts w:ascii="Arial" w:hAnsi="Arial" w:cs="Arial"/>
          <w:b/>
          <w:sz w:val="16"/>
          <w:szCs w:val="16"/>
        </w:rPr>
        <w:t xml:space="preserve"> de hombros</w:t>
      </w:r>
      <w:r w:rsidR="00140F8D" w:rsidRPr="0040117E">
        <w:rPr>
          <w:rFonts w:ascii="Arial" w:hAnsi="Arial" w:cs="Arial"/>
          <w:sz w:val="16"/>
          <w:szCs w:val="16"/>
        </w:rPr>
        <w:t xml:space="preserve">: en esta situación la cabeza del bebe ha salido de la vagina, pero uno de sus hombros se ha atascado puede causar generar fractura de escapula </w:t>
      </w:r>
    </w:p>
    <w:p w14:paraId="597FAF51" w14:textId="77777777" w:rsidR="00CF4745" w:rsidRDefault="00CF4745" w:rsidP="00893091">
      <w:pPr>
        <w:pStyle w:val="NormalWeb"/>
        <w:shd w:val="clear" w:color="auto" w:fill="FFFFFF"/>
        <w:spacing w:before="0" w:beforeAutospacing="0" w:after="0" w:afterAutospacing="0"/>
        <w:rPr>
          <w:rFonts w:ascii="Arial" w:hAnsi="Arial" w:cs="Arial"/>
          <w:sz w:val="16"/>
          <w:szCs w:val="16"/>
        </w:rPr>
      </w:pPr>
    </w:p>
    <w:p w14:paraId="41743C78" w14:textId="68A7BDFC" w:rsidR="00982D28" w:rsidRDefault="00CF4745" w:rsidP="00893091">
      <w:pPr>
        <w:pStyle w:val="NormalWeb"/>
        <w:shd w:val="clear" w:color="auto" w:fill="FFFFFF"/>
        <w:spacing w:before="0" w:beforeAutospacing="0" w:after="0" w:afterAutospacing="0"/>
        <w:rPr>
          <w:rFonts w:ascii="Arial" w:hAnsi="Arial" w:cs="Arial"/>
          <w:sz w:val="16"/>
          <w:szCs w:val="16"/>
        </w:rPr>
      </w:pPr>
      <w:r>
        <w:rPr>
          <w:rFonts w:ascii="Arial" w:hAnsi="Arial" w:cs="Arial"/>
          <w:sz w:val="16"/>
          <w:szCs w:val="16"/>
        </w:rPr>
        <w:t>Muerte</w:t>
      </w:r>
      <w:r w:rsidR="00982D28">
        <w:rPr>
          <w:rFonts w:ascii="Arial" w:hAnsi="Arial" w:cs="Arial"/>
          <w:sz w:val="16"/>
          <w:szCs w:val="16"/>
        </w:rPr>
        <w:t xml:space="preserve"> fetal </w:t>
      </w:r>
      <w:r w:rsidR="00A0460C">
        <w:rPr>
          <w:rFonts w:ascii="Arial" w:hAnsi="Arial" w:cs="Arial"/>
          <w:sz w:val="16"/>
          <w:szCs w:val="16"/>
        </w:rPr>
        <w:t>durante el</w:t>
      </w:r>
      <w:r w:rsidR="00982D28">
        <w:rPr>
          <w:rFonts w:ascii="Arial" w:hAnsi="Arial" w:cs="Arial"/>
          <w:sz w:val="16"/>
          <w:szCs w:val="16"/>
        </w:rPr>
        <w:t xml:space="preserve"> trabajo de parto  </w:t>
      </w:r>
    </w:p>
    <w:p w14:paraId="74554D2B" w14:textId="77777777" w:rsidR="00A77B4F" w:rsidRPr="00893091" w:rsidRDefault="00A77B4F" w:rsidP="00893091">
      <w:pPr>
        <w:pStyle w:val="NormalWeb"/>
        <w:shd w:val="clear" w:color="auto" w:fill="FFFFFF"/>
        <w:spacing w:before="0" w:beforeAutospacing="0" w:after="0" w:afterAutospacing="0"/>
        <w:rPr>
          <w:rFonts w:ascii="Arial" w:hAnsi="Arial" w:cs="Arial"/>
          <w:sz w:val="16"/>
          <w:szCs w:val="16"/>
        </w:rPr>
      </w:pPr>
    </w:p>
    <w:p w14:paraId="0A7E5FF9" w14:textId="7D57BB24" w:rsidR="00E60151" w:rsidRDefault="00E60151" w:rsidP="00D7272E">
      <w:pPr>
        <w:pStyle w:val="Sinespaciado"/>
        <w:jc w:val="both"/>
        <w:rPr>
          <w:rFonts w:ascii="Arial" w:hAnsi="Arial" w:cs="Arial"/>
          <w:b/>
          <w:sz w:val="16"/>
          <w:szCs w:val="16"/>
          <w:lang w:val="es"/>
        </w:rPr>
      </w:pPr>
      <w:r w:rsidRPr="0040117E">
        <w:rPr>
          <w:rFonts w:ascii="Arial" w:hAnsi="Arial" w:cs="Arial"/>
          <w:b/>
          <w:sz w:val="16"/>
          <w:szCs w:val="16"/>
          <w:lang w:val="es"/>
        </w:rPr>
        <w:t xml:space="preserve">RIESGOS O CONSECUENCIAS DE LA NO REALIZACIÓN </w:t>
      </w:r>
      <w:r w:rsidR="00954DB3" w:rsidRPr="0040117E">
        <w:rPr>
          <w:rFonts w:ascii="Arial" w:hAnsi="Arial" w:cs="Arial"/>
          <w:b/>
          <w:sz w:val="16"/>
          <w:szCs w:val="16"/>
          <w:lang w:val="es"/>
        </w:rPr>
        <w:t>DEL PROCEDIMIENTO</w:t>
      </w:r>
    </w:p>
    <w:p w14:paraId="077E5DA4" w14:textId="77777777" w:rsidR="00A77B4F" w:rsidRPr="0040117E" w:rsidRDefault="00A77B4F" w:rsidP="00D7272E">
      <w:pPr>
        <w:pStyle w:val="Sinespaciado"/>
        <w:jc w:val="both"/>
        <w:rPr>
          <w:rFonts w:ascii="Arial" w:hAnsi="Arial" w:cs="Arial"/>
          <w:sz w:val="16"/>
          <w:szCs w:val="16"/>
          <w:lang w:val="es"/>
        </w:rPr>
      </w:pPr>
    </w:p>
    <w:p w14:paraId="34D341FF" w14:textId="14BA31DC" w:rsidR="00E60151" w:rsidRPr="0040117E" w:rsidRDefault="00E60151" w:rsidP="00D7272E">
      <w:pPr>
        <w:pStyle w:val="Sinespaciado"/>
        <w:jc w:val="both"/>
        <w:rPr>
          <w:rFonts w:ascii="Arial" w:hAnsi="Arial" w:cs="Arial"/>
          <w:bCs/>
          <w:sz w:val="16"/>
          <w:szCs w:val="16"/>
          <w:lang w:val="es"/>
        </w:rPr>
      </w:pPr>
      <w:r w:rsidRPr="0040117E">
        <w:rPr>
          <w:rFonts w:ascii="Arial" w:hAnsi="Arial" w:cs="Arial"/>
          <w:b/>
          <w:sz w:val="16"/>
          <w:szCs w:val="16"/>
          <w:lang w:val="es"/>
        </w:rPr>
        <w:t>1.</w:t>
      </w:r>
      <w:r w:rsidR="00954DB3" w:rsidRPr="0040117E">
        <w:rPr>
          <w:rFonts w:ascii="Arial" w:hAnsi="Arial" w:cs="Arial"/>
          <w:b/>
          <w:sz w:val="16"/>
          <w:szCs w:val="16"/>
          <w:lang w:val="es"/>
        </w:rPr>
        <w:t xml:space="preserve"> </w:t>
      </w:r>
      <w:r w:rsidR="00A0460C">
        <w:rPr>
          <w:rFonts w:ascii="Arial" w:hAnsi="Arial" w:cs="Arial"/>
          <w:bCs/>
          <w:sz w:val="16"/>
          <w:szCs w:val="16"/>
          <w:lang w:val="es"/>
        </w:rPr>
        <w:t>complicaciones maternas</w:t>
      </w:r>
      <w:r w:rsidR="00A77B4F">
        <w:rPr>
          <w:rFonts w:ascii="Arial" w:hAnsi="Arial" w:cs="Arial"/>
          <w:bCs/>
          <w:sz w:val="16"/>
          <w:szCs w:val="16"/>
          <w:lang w:val="es"/>
        </w:rPr>
        <w:t xml:space="preserve"> o fetales derivadas de </w:t>
      </w:r>
      <w:r w:rsidR="00A0460C">
        <w:rPr>
          <w:rFonts w:ascii="Arial" w:hAnsi="Arial" w:cs="Arial"/>
          <w:bCs/>
          <w:sz w:val="16"/>
          <w:szCs w:val="16"/>
          <w:lang w:val="es"/>
        </w:rPr>
        <w:t>la no</w:t>
      </w:r>
      <w:r w:rsidR="00A77B4F">
        <w:rPr>
          <w:rFonts w:ascii="Arial" w:hAnsi="Arial" w:cs="Arial"/>
          <w:bCs/>
          <w:sz w:val="16"/>
          <w:szCs w:val="16"/>
          <w:lang w:val="es"/>
        </w:rPr>
        <w:t xml:space="preserve"> atención del parto  </w:t>
      </w:r>
    </w:p>
    <w:p w14:paraId="26A24AF6" w14:textId="46587A0F" w:rsidR="0068065B" w:rsidRDefault="00E60151" w:rsidP="001C21AD">
      <w:pPr>
        <w:pStyle w:val="Sinespaciado"/>
        <w:jc w:val="both"/>
        <w:rPr>
          <w:rFonts w:ascii="Arial" w:hAnsi="Arial" w:cs="Arial"/>
          <w:bCs/>
          <w:sz w:val="16"/>
          <w:szCs w:val="16"/>
          <w:lang w:val="es"/>
        </w:rPr>
      </w:pPr>
      <w:r w:rsidRPr="0040117E">
        <w:rPr>
          <w:rFonts w:ascii="Arial" w:hAnsi="Arial" w:cs="Arial"/>
          <w:bCs/>
          <w:sz w:val="16"/>
          <w:szCs w:val="16"/>
          <w:lang w:val="es"/>
        </w:rPr>
        <w:t>2.</w:t>
      </w:r>
      <w:r w:rsidR="00954DB3" w:rsidRPr="0040117E">
        <w:rPr>
          <w:rFonts w:ascii="Arial" w:hAnsi="Arial" w:cs="Arial"/>
          <w:bCs/>
          <w:sz w:val="16"/>
          <w:szCs w:val="16"/>
          <w:lang w:val="es"/>
        </w:rPr>
        <w:t xml:space="preserve"> </w:t>
      </w:r>
      <w:r w:rsidR="00A0460C">
        <w:rPr>
          <w:rFonts w:ascii="Arial" w:hAnsi="Arial" w:cs="Arial"/>
          <w:bCs/>
          <w:sz w:val="16"/>
          <w:szCs w:val="16"/>
          <w:lang w:val="es"/>
        </w:rPr>
        <w:t>muerte materna</w:t>
      </w:r>
      <w:r w:rsidR="001C21AD">
        <w:rPr>
          <w:rFonts w:ascii="Arial" w:hAnsi="Arial" w:cs="Arial"/>
          <w:bCs/>
          <w:sz w:val="16"/>
          <w:szCs w:val="16"/>
          <w:lang w:val="es"/>
        </w:rPr>
        <w:t xml:space="preserve">  </w:t>
      </w:r>
    </w:p>
    <w:p w14:paraId="2786F4E4" w14:textId="291B25C4" w:rsidR="001C21AD" w:rsidRPr="0040117E" w:rsidRDefault="001C21AD" w:rsidP="001C21AD">
      <w:pPr>
        <w:pStyle w:val="Sinespaciado"/>
        <w:jc w:val="both"/>
        <w:rPr>
          <w:rFonts w:ascii="Arial" w:hAnsi="Arial" w:cs="Arial"/>
          <w:bCs/>
          <w:sz w:val="16"/>
          <w:szCs w:val="16"/>
          <w:lang w:val="es"/>
        </w:rPr>
      </w:pPr>
      <w:r>
        <w:rPr>
          <w:rFonts w:ascii="Arial" w:hAnsi="Arial" w:cs="Arial"/>
          <w:bCs/>
          <w:sz w:val="16"/>
          <w:szCs w:val="16"/>
          <w:lang w:val="es"/>
        </w:rPr>
        <w:t xml:space="preserve">3. muerte fetal  </w:t>
      </w:r>
    </w:p>
    <w:p w14:paraId="04834465" w14:textId="11849777" w:rsidR="00E60151" w:rsidRPr="0040117E" w:rsidRDefault="00E60151" w:rsidP="00D7272E">
      <w:pPr>
        <w:pStyle w:val="Sinespaciado"/>
        <w:jc w:val="both"/>
        <w:rPr>
          <w:rFonts w:ascii="Arial" w:hAnsi="Arial" w:cs="Arial"/>
          <w:bCs/>
          <w:sz w:val="16"/>
          <w:szCs w:val="16"/>
          <w:lang w:val="es"/>
        </w:rPr>
      </w:pPr>
    </w:p>
    <w:p w14:paraId="358D2247" w14:textId="10B9BF00" w:rsidR="00E60151" w:rsidRDefault="00E60151" w:rsidP="00D7272E">
      <w:pPr>
        <w:pStyle w:val="Sinespaciado"/>
        <w:jc w:val="both"/>
        <w:rPr>
          <w:rFonts w:ascii="Arial" w:hAnsi="Arial" w:cs="Arial"/>
          <w:b/>
          <w:sz w:val="16"/>
          <w:szCs w:val="16"/>
          <w:lang w:val="es"/>
        </w:rPr>
      </w:pPr>
      <w:r w:rsidRPr="0040117E">
        <w:rPr>
          <w:rFonts w:ascii="Arial" w:hAnsi="Arial" w:cs="Arial"/>
          <w:b/>
          <w:sz w:val="16"/>
          <w:szCs w:val="16"/>
          <w:lang w:val="es"/>
        </w:rPr>
        <w:t>RIESGOS PERSONALIZADOS</w:t>
      </w:r>
      <w:r w:rsidR="0068065B" w:rsidRPr="0040117E">
        <w:rPr>
          <w:rFonts w:ascii="Arial" w:hAnsi="Arial" w:cs="Arial"/>
          <w:b/>
          <w:sz w:val="16"/>
          <w:szCs w:val="16"/>
          <w:lang w:val="es"/>
        </w:rPr>
        <w:t xml:space="preserve">: </w:t>
      </w:r>
    </w:p>
    <w:p w14:paraId="7702C43E" w14:textId="69DE2054" w:rsidR="00A0460C" w:rsidRPr="0040117E" w:rsidRDefault="00A0460C" w:rsidP="00D7272E">
      <w:pPr>
        <w:pStyle w:val="Sinespaciado"/>
        <w:jc w:val="both"/>
        <w:rPr>
          <w:rFonts w:ascii="Arial" w:hAnsi="Arial" w:cs="Arial"/>
          <w:b/>
          <w:sz w:val="16"/>
          <w:szCs w:val="16"/>
          <w:lang w:val="es"/>
        </w:rPr>
      </w:pPr>
      <w:r>
        <w:rPr>
          <w:rFonts w:ascii="Arial" w:hAnsi="Arial" w:cs="Arial"/>
          <w:b/>
          <w:sz w:val="16"/>
          <w:szCs w:val="16"/>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F0F88" w14:textId="7D8D6671" w:rsidR="00E60151" w:rsidRDefault="00E60151" w:rsidP="00D7272E">
      <w:pPr>
        <w:pStyle w:val="Sinespaciado"/>
        <w:jc w:val="both"/>
        <w:rPr>
          <w:rFonts w:ascii="Arial" w:hAnsi="Arial" w:cs="Arial"/>
          <w:b/>
          <w:sz w:val="16"/>
          <w:szCs w:val="16"/>
          <w:lang w:val="es"/>
        </w:rPr>
      </w:pPr>
      <w:r w:rsidRPr="0040117E">
        <w:rPr>
          <w:rFonts w:ascii="Arial" w:hAnsi="Arial" w:cs="Arial"/>
          <w:b/>
          <w:sz w:val="16"/>
          <w:szCs w:val="16"/>
          <w:lang w:val="es"/>
        </w:rPr>
        <w:t>BENEFICIOS</w:t>
      </w:r>
    </w:p>
    <w:p w14:paraId="053FB20D" w14:textId="77777777" w:rsidR="00982D28" w:rsidRPr="0040117E" w:rsidRDefault="00982D28" w:rsidP="00D7272E">
      <w:pPr>
        <w:pStyle w:val="Sinespaciado"/>
        <w:jc w:val="both"/>
        <w:rPr>
          <w:rFonts w:ascii="Arial" w:hAnsi="Arial" w:cs="Arial"/>
          <w:b/>
          <w:sz w:val="16"/>
          <w:szCs w:val="16"/>
          <w:lang w:val="es"/>
        </w:rPr>
      </w:pPr>
    </w:p>
    <w:p w14:paraId="0FD4533C" w14:textId="61FAFE33" w:rsidR="00E13981" w:rsidRPr="0040117E" w:rsidRDefault="00982D28" w:rsidP="001C21AD">
      <w:pPr>
        <w:pStyle w:val="Sinespaciado"/>
        <w:jc w:val="both"/>
        <w:rPr>
          <w:rFonts w:ascii="Arial" w:hAnsi="Arial" w:cs="Arial"/>
          <w:bCs/>
          <w:sz w:val="16"/>
          <w:szCs w:val="16"/>
          <w:lang w:val="es"/>
        </w:rPr>
      </w:pPr>
      <w:r w:rsidRPr="0040117E">
        <w:rPr>
          <w:rFonts w:ascii="Arial" w:hAnsi="Arial" w:cs="Arial"/>
          <w:b/>
          <w:sz w:val="16"/>
          <w:szCs w:val="16"/>
          <w:lang w:val="es"/>
        </w:rPr>
        <w:t>1</w:t>
      </w:r>
      <w:r w:rsidRPr="0040117E">
        <w:rPr>
          <w:rFonts w:ascii="Arial" w:hAnsi="Arial" w:cs="Arial"/>
          <w:bCs/>
          <w:sz w:val="16"/>
          <w:szCs w:val="16"/>
          <w:lang w:val="es"/>
        </w:rPr>
        <w:t xml:space="preserve">. </w:t>
      </w:r>
      <w:r w:rsidR="001C21AD">
        <w:rPr>
          <w:rFonts w:ascii="Arial" w:hAnsi="Arial" w:cs="Arial"/>
          <w:bCs/>
          <w:sz w:val="16"/>
          <w:szCs w:val="16"/>
          <w:lang w:val="es"/>
        </w:rPr>
        <w:t xml:space="preserve">Atención del parto  </w:t>
      </w:r>
    </w:p>
    <w:p w14:paraId="105966E3" w14:textId="13161201" w:rsidR="006767F7" w:rsidRPr="0040117E" w:rsidRDefault="00977E04" w:rsidP="00D7272E">
      <w:pPr>
        <w:pStyle w:val="Sinespaciado"/>
        <w:jc w:val="both"/>
        <w:rPr>
          <w:rFonts w:ascii="Arial" w:hAnsi="Arial" w:cs="Arial"/>
          <w:bCs/>
          <w:sz w:val="16"/>
          <w:szCs w:val="16"/>
          <w:lang w:val="es"/>
        </w:rPr>
      </w:pPr>
      <w:r>
        <w:rPr>
          <w:rFonts w:ascii="Arial" w:hAnsi="Arial" w:cs="Arial"/>
          <w:bCs/>
          <w:sz w:val="16"/>
          <w:szCs w:val="16"/>
          <w:lang w:val="es"/>
        </w:rPr>
        <w:t xml:space="preserve">2. </w:t>
      </w:r>
      <w:r w:rsidR="006767F7" w:rsidRPr="0040117E">
        <w:rPr>
          <w:rFonts w:ascii="Arial" w:hAnsi="Arial" w:cs="Arial"/>
          <w:bCs/>
          <w:sz w:val="16"/>
          <w:szCs w:val="16"/>
          <w:lang w:val="es"/>
        </w:rPr>
        <w:t>Otro________________</w:t>
      </w:r>
    </w:p>
    <w:p w14:paraId="41B2671D" w14:textId="77777777" w:rsidR="00982D28" w:rsidRDefault="00982D28" w:rsidP="00D7272E">
      <w:pPr>
        <w:pStyle w:val="Sinespaciado"/>
        <w:jc w:val="both"/>
        <w:rPr>
          <w:rFonts w:ascii="Arial" w:hAnsi="Arial" w:cs="Arial"/>
          <w:b/>
          <w:sz w:val="16"/>
          <w:szCs w:val="16"/>
          <w:lang w:val="es"/>
        </w:rPr>
      </w:pPr>
    </w:p>
    <w:p w14:paraId="21C1BF1A" w14:textId="67D2F526" w:rsidR="00982D28" w:rsidRPr="0040117E" w:rsidRDefault="00EC7D9D" w:rsidP="00D7272E">
      <w:pPr>
        <w:pStyle w:val="Sinespaciado"/>
        <w:jc w:val="both"/>
        <w:rPr>
          <w:rFonts w:ascii="Arial" w:hAnsi="Arial" w:cs="Arial"/>
          <w:b/>
          <w:sz w:val="16"/>
          <w:szCs w:val="16"/>
          <w:lang w:val="es"/>
        </w:rPr>
      </w:pPr>
      <w:r w:rsidRPr="0040117E">
        <w:rPr>
          <w:rFonts w:ascii="Arial" w:hAnsi="Arial" w:cs="Arial"/>
          <w:b/>
          <w:sz w:val="16"/>
          <w:szCs w:val="16"/>
          <w:lang w:val="es"/>
        </w:rPr>
        <w:t xml:space="preserve">ALTERNATIVAS </w:t>
      </w:r>
      <w:r w:rsidR="00E60151" w:rsidRPr="0040117E">
        <w:rPr>
          <w:rFonts w:ascii="Arial" w:hAnsi="Arial" w:cs="Arial"/>
          <w:b/>
          <w:sz w:val="16"/>
          <w:szCs w:val="16"/>
          <w:lang w:val="es"/>
        </w:rPr>
        <w:t>DE TRATAMIENTO</w:t>
      </w:r>
      <w:r w:rsidR="00977E04">
        <w:rPr>
          <w:rFonts w:ascii="Arial" w:hAnsi="Arial" w:cs="Arial"/>
          <w:b/>
          <w:sz w:val="16"/>
          <w:szCs w:val="16"/>
          <w:lang w:val="es"/>
        </w:rPr>
        <w:t>: NO</w:t>
      </w:r>
      <w:r w:rsidR="001C21AD">
        <w:rPr>
          <w:rFonts w:ascii="Arial" w:hAnsi="Arial" w:cs="Arial"/>
          <w:b/>
          <w:sz w:val="16"/>
          <w:szCs w:val="16"/>
          <w:lang w:val="es"/>
        </w:rPr>
        <w:t xml:space="preserve"> APLICA  </w:t>
      </w:r>
    </w:p>
    <w:p w14:paraId="7A4CE97B" w14:textId="77777777" w:rsidR="00982D28" w:rsidRDefault="00982D28" w:rsidP="00D7272E">
      <w:pPr>
        <w:pStyle w:val="Sinespaciado"/>
        <w:jc w:val="both"/>
        <w:rPr>
          <w:rFonts w:ascii="Arial" w:hAnsi="Arial" w:cs="Arial"/>
          <w:b/>
          <w:bCs/>
          <w:sz w:val="16"/>
          <w:szCs w:val="16"/>
          <w:lang w:val="es"/>
        </w:rPr>
      </w:pPr>
    </w:p>
    <w:p w14:paraId="75C4ED34" w14:textId="2C9C1135" w:rsidR="00EC7D9D" w:rsidRDefault="00E13981" w:rsidP="00D7272E">
      <w:pPr>
        <w:pStyle w:val="Sinespaciado"/>
        <w:jc w:val="both"/>
        <w:rPr>
          <w:rFonts w:ascii="Arial" w:hAnsi="Arial" w:cs="Arial"/>
          <w:b/>
          <w:bCs/>
          <w:sz w:val="16"/>
          <w:szCs w:val="16"/>
          <w:lang w:val="es"/>
        </w:rPr>
      </w:pPr>
      <w:r w:rsidRPr="0040117E">
        <w:rPr>
          <w:rFonts w:ascii="Arial" w:hAnsi="Arial" w:cs="Arial"/>
          <w:b/>
          <w:bCs/>
          <w:sz w:val="16"/>
          <w:szCs w:val="16"/>
          <w:lang w:val="es"/>
        </w:rPr>
        <w:t>¿COMPRENDIÓ LA INFORMACIÓN BRINDADA?</w:t>
      </w:r>
      <w:r w:rsidR="00EC7D9D" w:rsidRPr="0040117E">
        <w:rPr>
          <w:rFonts w:ascii="Arial" w:hAnsi="Arial" w:cs="Arial"/>
          <w:b/>
          <w:bCs/>
          <w:sz w:val="16"/>
          <w:szCs w:val="16"/>
          <w:lang w:val="es"/>
        </w:rPr>
        <w:t xml:space="preserve">  </w:t>
      </w:r>
      <w:r w:rsidR="00982D28" w:rsidRPr="0040117E">
        <w:rPr>
          <w:rFonts w:ascii="Arial" w:hAnsi="Arial" w:cs="Arial"/>
          <w:b/>
          <w:bCs/>
          <w:sz w:val="16"/>
          <w:szCs w:val="16"/>
          <w:lang w:val="es"/>
        </w:rPr>
        <w:t>Sí</w:t>
      </w:r>
      <w:r w:rsidR="00EC7D9D" w:rsidRPr="0040117E">
        <w:rPr>
          <w:rFonts w:ascii="Arial" w:hAnsi="Arial" w:cs="Arial"/>
          <w:b/>
          <w:bCs/>
          <w:sz w:val="16"/>
          <w:szCs w:val="16"/>
          <w:lang w:val="es"/>
        </w:rPr>
        <w:t xml:space="preserve"> _____ No _____</w:t>
      </w:r>
    </w:p>
    <w:p w14:paraId="265FCDB4" w14:textId="77777777" w:rsidR="00982D28" w:rsidRPr="0040117E" w:rsidRDefault="00982D28" w:rsidP="00D7272E">
      <w:pPr>
        <w:pStyle w:val="Sinespaciado"/>
        <w:jc w:val="both"/>
        <w:rPr>
          <w:rFonts w:ascii="Arial" w:hAnsi="Arial" w:cs="Arial"/>
          <w:b/>
          <w:bCs/>
          <w:sz w:val="16"/>
          <w:szCs w:val="16"/>
          <w:lang w:val="es"/>
        </w:rPr>
      </w:pPr>
    </w:p>
    <w:p w14:paraId="3631B4A3" w14:textId="3BB13311" w:rsidR="00EC7D9D" w:rsidRPr="0040117E" w:rsidRDefault="00EC7D9D" w:rsidP="00977E04">
      <w:pPr>
        <w:pStyle w:val="Sinespaciado"/>
        <w:spacing w:line="276" w:lineRule="auto"/>
        <w:jc w:val="both"/>
        <w:rPr>
          <w:rFonts w:ascii="Arial" w:hAnsi="Arial" w:cs="Arial"/>
          <w:bCs/>
          <w:vanish/>
          <w:sz w:val="16"/>
          <w:szCs w:val="16"/>
          <w:lang w:val="es"/>
          <w:specVanish/>
        </w:rPr>
      </w:pPr>
      <w:r w:rsidRPr="0040117E">
        <w:rPr>
          <w:rFonts w:ascii="Arial" w:hAnsi="Arial" w:cs="Arial"/>
          <w:bCs/>
          <w:sz w:val="16"/>
          <w:szCs w:val="16"/>
          <w:lang w:val="es"/>
        </w:rPr>
        <w:t xml:space="preserve">Yo; _____________________________________ mayor de edad e identificado con CC. </w:t>
      </w:r>
      <w:r w:rsidR="002C5B81" w:rsidRPr="0040117E">
        <w:rPr>
          <w:rFonts w:ascii="Arial" w:hAnsi="Arial" w:cs="Arial"/>
          <w:bCs/>
          <w:sz w:val="16"/>
          <w:szCs w:val="16"/>
          <w:lang w:val="es"/>
        </w:rPr>
        <w:t>_______________</w:t>
      </w:r>
      <w:r w:rsidRPr="0040117E">
        <w:rPr>
          <w:rFonts w:ascii="Arial" w:hAnsi="Arial" w:cs="Arial"/>
          <w:bCs/>
          <w:sz w:val="16"/>
          <w:szCs w:val="16"/>
          <w:lang w:val="es"/>
        </w:rPr>
        <w:t>de</w:t>
      </w:r>
      <w:r w:rsidR="00D27E16" w:rsidRPr="0040117E">
        <w:rPr>
          <w:rFonts w:ascii="Arial" w:hAnsi="Arial" w:cs="Arial"/>
          <w:bCs/>
          <w:sz w:val="16"/>
          <w:szCs w:val="16"/>
          <w:lang w:val="es"/>
        </w:rPr>
        <w:t xml:space="preserve"> ___________________________actuando en nombre del propio, </w:t>
      </w:r>
      <w:r w:rsidRPr="0040117E">
        <w:rPr>
          <w:rFonts w:ascii="Arial" w:hAnsi="Arial" w:cs="Arial"/>
          <w:bCs/>
          <w:sz w:val="16"/>
          <w:szCs w:val="16"/>
          <w:lang w:val="es"/>
        </w:rPr>
        <w:t xml:space="preserve">en concordancia del texto anterior </w:t>
      </w:r>
      <w:r w:rsidR="00D27E16" w:rsidRPr="0040117E">
        <w:rPr>
          <w:rFonts w:ascii="Arial" w:hAnsi="Arial" w:cs="Arial"/>
          <w:bCs/>
          <w:sz w:val="16"/>
          <w:szCs w:val="16"/>
          <w:lang w:val="es"/>
        </w:rPr>
        <w:t>y por artículo 1502 del código c</w:t>
      </w:r>
      <w:r w:rsidRPr="0040117E">
        <w:rPr>
          <w:rFonts w:ascii="Arial" w:hAnsi="Arial" w:cs="Arial"/>
          <w:bCs/>
          <w:sz w:val="16"/>
          <w:szCs w:val="16"/>
          <w:lang w:val="es"/>
        </w:rPr>
        <w:t>ivil DECLARO DE MANERA LIBRE Y VOLUNTARIA que he comprendido el texto anterior y por lo tanto; AUTORIZO que se</w:t>
      </w:r>
      <w:r w:rsidR="00D27E16" w:rsidRPr="0040117E">
        <w:rPr>
          <w:rFonts w:ascii="Arial" w:hAnsi="Arial" w:cs="Arial"/>
          <w:bCs/>
          <w:sz w:val="16"/>
          <w:szCs w:val="16"/>
          <w:lang w:val="es"/>
        </w:rPr>
        <w:t xml:space="preserve"> me realice el procedimiento de</w:t>
      </w:r>
      <w:r w:rsidR="00E13981" w:rsidRPr="0040117E">
        <w:rPr>
          <w:rFonts w:ascii="Arial" w:hAnsi="Arial" w:cs="Arial"/>
          <w:bCs/>
          <w:sz w:val="16"/>
          <w:szCs w:val="16"/>
          <w:lang w:val="es"/>
        </w:rPr>
        <w:t xml:space="preserve"> _______________</w:t>
      </w:r>
      <w:r w:rsidR="005B488C">
        <w:rPr>
          <w:rFonts w:ascii="Arial" w:hAnsi="Arial" w:cs="Arial"/>
          <w:bCs/>
          <w:sz w:val="16"/>
          <w:szCs w:val="16"/>
          <w:lang w:val="es"/>
        </w:rPr>
        <w:t>_________________</w:t>
      </w:r>
      <w:r w:rsidR="00D27E16" w:rsidRPr="0040117E">
        <w:rPr>
          <w:rFonts w:ascii="Arial" w:hAnsi="Arial" w:cs="Arial"/>
          <w:bCs/>
          <w:sz w:val="16"/>
          <w:szCs w:val="16"/>
          <w:lang w:val="es"/>
        </w:rPr>
        <w:t xml:space="preserve"> </w:t>
      </w:r>
      <w:r w:rsidRPr="0040117E">
        <w:rPr>
          <w:rFonts w:ascii="Arial" w:hAnsi="Arial" w:cs="Arial"/>
          <w:bCs/>
          <w:sz w:val="16"/>
          <w:szCs w:val="16"/>
          <w:lang w:val="es"/>
        </w:rPr>
        <w:t>así mismo a variar el procedimiento para el que he dado mi consentimiento en el mismo acto si ell</w:t>
      </w:r>
      <w:r w:rsidR="009D6366" w:rsidRPr="0040117E">
        <w:rPr>
          <w:rFonts w:ascii="Arial" w:hAnsi="Arial" w:cs="Arial"/>
          <w:bCs/>
          <w:sz w:val="16"/>
          <w:szCs w:val="16"/>
          <w:lang w:val="es"/>
        </w:rPr>
        <w:t>o</w:t>
      </w:r>
      <w:r w:rsidRPr="0040117E">
        <w:rPr>
          <w:rFonts w:ascii="Arial" w:hAnsi="Arial" w:cs="Arial"/>
          <w:bCs/>
          <w:sz w:val="16"/>
          <w:szCs w:val="16"/>
          <w:lang w:val="es"/>
        </w:rPr>
        <w:t xml:space="preserve"> fuera imprescindible.</w:t>
      </w:r>
    </w:p>
    <w:p w14:paraId="383EB334" w14:textId="77777777" w:rsidR="00FB56EE" w:rsidRPr="0040117E" w:rsidRDefault="002C5B81" w:rsidP="00977E04">
      <w:pPr>
        <w:pStyle w:val="Sinespaciado"/>
        <w:spacing w:line="276" w:lineRule="auto"/>
        <w:jc w:val="both"/>
        <w:rPr>
          <w:rFonts w:ascii="Arial" w:hAnsi="Arial" w:cs="Arial"/>
          <w:bCs/>
          <w:sz w:val="16"/>
          <w:szCs w:val="16"/>
          <w:lang w:val="es"/>
        </w:rPr>
      </w:pPr>
      <w:r w:rsidRPr="0040117E">
        <w:rPr>
          <w:rFonts w:ascii="Arial" w:hAnsi="Arial" w:cs="Arial"/>
          <w:bCs/>
          <w:sz w:val="16"/>
          <w:szCs w:val="16"/>
          <w:lang w:val="es"/>
        </w:rPr>
        <w:t xml:space="preserve"> </w:t>
      </w:r>
      <w:r w:rsidR="00D27E16" w:rsidRPr="0040117E">
        <w:rPr>
          <w:rFonts w:ascii="Arial" w:hAnsi="Arial" w:cs="Arial"/>
          <w:bCs/>
          <w:sz w:val="16"/>
          <w:szCs w:val="16"/>
          <w:lang w:val="es"/>
        </w:rPr>
        <w:t xml:space="preserve"> </w:t>
      </w:r>
    </w:p>
    <w:p w14:paraId="525E575B" w14:textId="77777777" w:rsidR="001C21AD" w:rsidRDefault="001C21AD" w:rsidP="00D7272E">
      <w:pPr>
        <w:pStyle w:val="Sinespaciado"/>
        <w:jc w:val="both"/>
        <w:rPr>
          <w:rFonts w:ascii="Arial" w:hAnsi="Arial" w:cs="Arial"/>
          <w:bCs/>
          <w:sz w:val="16"/>
          <w:szCs w:val="16"/>
          <w:lang w:val="es"/>
        </w:rPr>
      </w:pPr>
    </w:p>
    <w:p w14:paraId="2BCC9534" w14:textId="362277E2" w:rsidR="00D27E16" w:rsidRDefault="00D27E16" w:rsidP="00D7272E">
      <w:pPr>
        <w:pStyle w:val="Sinespaciado"/>
        <w:jc w:val="both"/>
        <w:rPr>
          <w:rFonts w:ascii="Arial" w:hAnsi="Arial" w:cs="Arial"/>
          <w:bCs/>
          <w:sz w:val="16"/>
          <w:szCs w:val="16"/>
          <w:lang w:val="es"/>
        </w:rPr>
      </w:pPr>
      <w:r w:rsidRPr="0040117E">
        <w:rPr>
          <w:rFonts w:ascii="Arial" w:hAnsi="Arial" w:cs="Arial"/>
          <w:bCs/>
          <w:sz w:val="16"/>
          <w:szCs w:val="16"/>
          <w:lang w:val="es"/>
        </w:rPr>
        <w:t xml:space="preserve">En constancia firman: </w:t>
      </w:r>
    </w:p>
    <w:p w14:paraId="5EA53B86" w14:textId="77777777" w:rsidR="00982D28" w:rsidRPr="0040117E" w:rsidRDefault="00982D28" w:rsidP="00D7272E">
      <w:pPr>
        <w:pStyle w:val="Sinespaciado"/>
        <w:jc w:val="both"/>
        <w:rPr>
          <w:rFonts w:ascii="Arial" w:hAnsi="Arial" w:cs="Arial"/>
          <w:bCs/>
          <w:sz w:val="16"/>
          <w:szCs w:val="16"/>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31"/>
        <w:gridCol w:w="2172"/>
        <w:gridCol w:w="2131"/>
      </w:tblGrid>
      <w:tr w:rsidR="00893091" w:rsidRPr="00211241" w14:paraId="6264405F" w14:textId="77777777" w:rsidTr="00A0460C">
        <w:trPr>
          <w:trHeight w:val="283"/>
        </w:trPr>
        <w:tc>
          <w:tcPr>
            <w:tcW w:w="4248" w:type="dxa"/>
            <w:shd w:val="clear" w:color="auto" w:fill="E2EFD9" w:themeFill="accent6" w:themeFillTint="33"/>
          </w:tcPr>
          <w:p w14:paraId="788AE602" w14:textId="209BDA95" w:rsidR="00893091" w:rsidRPr="00977E04" w:rsidRDefault="00977E04" w:rsidP="00977E04">
            <w:pPr>
              <w:pStyle w:val="Sinespaciado"/>
              <w:jc w:val="center"/>
              <w:rPr>
                <w:rFonts w:ascii="Arial" w:hAnsi="Arial" w:cs="Arial"/>
                <w:b/>
                <w:bCs/>
                <w:sz w:val="16"/>
                <w:szCs w:val="16"/>
                <w:lang w:val="es" w:eastAsia="en-US"/>
              </w:rPr>
            </w:pPr>
            <w:r>
              <w:rPr>
                <w:rFonts w:ascii="Arial" w:hAnsi="Arial" w:cs="Arial"/>
                <w:b/>
                <w:bCs/>
                <w:sz w:val="16"/>
                <w:szCs w:val="16"/>
                <w:lang w:val="es" w:eastAsia="en-US"/>
              </w:rPr>
              <w:t xml:space="preserve">Nombres </w:t>
            </w:r>
          </w:p>
        </w:tc>
        <w:tc>
          <w:tcPr>
            <w:tcW w:w="2431" w:type="dxa"/>
            <w:shd w:val="clear" w:color="auto" w:fill="E2EFD9" w:themeFill="accent6" w:themeFillTint="33"/>
          </w:tcPr>
          <w:p w14:paraId="03A6DEC1"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NOMBRE</w:t>
            </w:r>
          </w:p>
        </w:tc>
        <w:tc>
          <w:tcPr>
            <w:tcW w:w="2172" w:type="dxa"/>
            <w:shd w:val="clear" w:color="auto" w:fill="E2EFD9" w:themeFill="accent6" w:themeFillTint="33"/>
          </w:tcPr>
          <w:p w14:paraId="33BC47B0"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IDENTIFICACIÓN</w:t>
            </w:r>
          </w:p>
        </w:tc>
        <w:tc>
          <w:tcPr>
            <w:tcW w:w="2131" w:type="dxa"/>
            <w:shd w:val="clear" w:color="auto" w:fill="E2EFD9" w:themeFill="accent6" w:themeFillTint="33"/>
          </w:tcPr>
          <w:p w14:paraId="5916FFE8"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FIRMA O HUELLA</w:t>
            </w:r>
          </w:p>
        </w:tc>
      </w:tr>
      <w:tr w:rsidR="00893091" w:rsidRPr="00211241" w14:paraId="535EE682" w14:textId="77777777" w:rsidTr="00A0460C">
        <w:trPr>
          <w:trHeight w:val="283"/>
        </w:trPr>
        <w:tc>
          <w:tcPr>
            <w:tcW w:w="4248" w:type="dxa"/>
            <w:shd w:val="clear" w:color="auto" w:fill="E2EFD9" w:themeFill="accent6" w:themeFillTint="33"/>
          </w:tcPr>
          <w:p w14:paraId="7D006E4E" w14:textId="1C20A077" w:rsidR="00977E04" w:rsidRPr="00211241" w:rsidRDefault="00977E04" w:rsidP="00977E04">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Paciente</w:t>
            </w:r>
          </w:p>
        </w:tc>
        <w:tc>
          <w:tcPr>
            <w:tcW w:w="2431" w:type="dxa"/>
            <w:shd w:val="clear" w:color="auto" w:fill="auto"/>
          </w:tcPr>
          <w:p w14:paraId="1494972E" w14:textId="77777777" w:rsidR="00893091" w:rsidRPr="00211241" w:rsidRDefault="00893091" w:rsidP="000D03F6">
            <w:pPr>
              <w:pStyle w:val="Sinespaciado"/>
              <w:jc w:val="both"/>
              <w:rPr>
                <w:rFonts w:ascii="Arial" w:hAnsi="Arial" w:cs="Arial"/>
                <w:bCs/>
                <w:sz w:val="16"/>
                <w:szCs w:val="16"/>
                <w:lang w:val="es" w:eastAsia="en-US"/>
              </w:rPr>
            </w:pPr>
          </w:p>
        </w:tc>
        <w:tc>
          <w:tcPr>
            <w:tcW w:w="2172" w:type="dxa"/>
            <w:shd w:val="clear" w:color="auto" w:fill="auto"/>
          </w:tcPr>
          <w:p w14:paraId="23788878" w14:textId="77777777" w:rsidR="00893091" w:rsidRPr="00211241" w:rsidRDefault="00893091" w:rsidP="000D03F6">
            <w:pPr>
              <w:pStyle w:val="Sinespaciado"/>
              <w:jc w:val="both"/>
              <w:rPr>
                <w:rFonts w:ascii="Arial" w:hAnsi="Arial" w:cs="Arial"/>
                <w:bCs/>
                <w:sz w:val="16"/>
                <w:szCs w:val="16"/>
                <w:lang w:val="es" w:eastAsia="en-US"/>
              </w:rPr>
            </w:pPr>
          </w:p>
        </w:tc>
        <w:tc>
          <w:tcPr>
            <w:tcW w:w="2131" w:type="dxa"/>
            <w:shd w:val="clear" w:color="auto" w:fill="auto"/>
          </w:tcPr>
          <w:p w14:paraId="62182561" w14:textId="77777777" w:rsidR="00893091" w:rsidRPr="00211241" w:rsidRDefault="00893091" w:rsidP="000D03F6">
            <w:pPr>
              <w:pStyle w:val="Sinespaciado"/>
              <w:jc w:val="both"/>
              <w:rPr>
                <w:rFonts w:ascii="Arial" w:hAnsi="Arial" w:cs="Arial"/>
                <w:bCs/>
                <w:sz w:val="16"/>
                <w:szCs w:val="16"/>
                <w:lang w:val="es" w:eastAsia="en-US"/>
              </w:rPr>
            </w:pPr>
          </w:p>
        </w:tc>
      </w:tr>
      <w:tr w:rsidR="00893091" w:rsidRPr="00211241" w14:paraId="440CB424" w14:textId="77777777" w:rsidTr="00A0460C">
        <w:trPr>
          <w:trHeight w:val="283"/>
        </w:trPr>
        <w:tc>
          <w:tcPr>
            <w:tcW w:w="4248" w:type="dxa"/>
            <w:shd w:val="clear" w:color="auto" w:fill="E2EFD9" w:themeFill="accent6" w:themeFillTint="33"/>
          </w:tcPr>
          <w:p w14:paraId="647195AE" w14:textId="63467F25" w:rsidR="00893091" w:rsidRPr="00211241" w:rsidRDefault="00982D28" w:rsidP="00A0460C">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Médico</w:t>
            </w:r>
            <w:r w:rsidR="00893091" w:rsidRPr="00211241">
              <w:rPr>
                <w:rFonts w:ascii="Arial" w:hAnsi="Arial" w:cs="Arial"/>
                <w:b/>
                <w:bCs/>
                <w:sz w:val="16"/>
                <w:szCs w:val="16"/>
                <w:lang w:val="es" w:eastAsia="en-US"/>
              </w:rPr>
              <w:t xml:space="preserve"> o profesional que realiza el procedimiento</w:t>
            </w:r>
          </w:p>
        </w:tc>
        <w:tc>
          <w:tcPr>
            <w:tcW w:w="2431" w:type="dxa"/>
            <w:shd w:val="clear" w:color="auto" w:fill="auto"/>
          </w:tcPr>
          <w:p w14:paraId="748811F1" w14:textId="77777777" w:rsidR="00893091" w:rsidRPr="00211241" w:rsidRDefault="00893091" w:rsidP="000D03F6">
            <w:pPr>
              <w:pStyle w:val="Sinespaciado"/>
              <w:jc w:val="both"/>
              <w:rPr>
                <w:rFonts w:ascii="Arial" w:hAnsi="Arial" w:cs="Arial"/>
                <w:bCs/>
                <w:sz w:val="16"/>
                <w:szCs w:val="16"/>
                <w:lang w:val="es" w:eastAsia="en-US"/>
              </w:rPr>
            </w:pPr>
          </w:p>
        </w:tc>
        <w:tc>
          <w:tcPr>
            <w:tcW w:w="2172" w:type="dxa"/>
            <w:shd w:val="clear" w:color="auto" w:fill="auto"/>
          </w:tcPr>
          <w:p w14:paraId="232553AC" w14:textId="77777777" w:rsidR="00893091" w:rsidRPr="00211241" w:rsidRDefault="00893091" w:rsidP="000D03F6">
            <w:pPr>
              <w:pStyle w:val="Sinespaciado"/>
              <w:jc w:val="both"/>
              <w:rPr>
                <w:rFonts w:ascii="Arial" w:hAnsi="Arial" w:cs="Arial"/>
                <w:bCs/>
                <w:sz w:val="16"/>
                <w:szCs w:val="16"/>
                <w:lang w:val="es" w:eastAsia="en-US"/>
              </w:rPr>
            </w:pPr>
          </w:p>
        </w:tc>
        <w:tc>
          <w:tcPr>
            <w:tcW w:w="2131" w:type="dxa"/>
            <w:shd w:val="clear" w:color="auto" w:fill="auto"/>
          </w:tcPr>
          <w:p w14:paraId="6A07B08B" w14:textId="77777777" w:rsidR="00893091" w:rsidRPr="00211241" w:rsidRDefault="00893091" w:rsidP="000D03F6">
            <w:pPr>
              <w:pStyle w:val="Sinespaciado"/>
              <w:jc w:val="both"/>
              <w:rPr>
                <w:rFonts w:ascii="Arial" w:hAnsi="Arial" w:cs="Arial"/>
                <w:bCs/>
                <w:sz w:val="16"/>
                <w:szCs w:val="16"/>
                <w:lang w:val="es" w:eastAsia="en-US"/>
              </w:rPr>
            </w:pPr>
          </w:p>
        </w:tc>
      </w:tr>
    </w:tbl>
    <w:p w14:paraId="5E0F4D09" w14:textId="77777777" w:rsidR="00982D28" w:rsidRDefault="00982D28" w:rsidP="00D7272E">
      <w:pPr>
        <w:pStyle w:val="Sinespaciado"/>
        <w:jc w:val="both"/>
        <w:rPr>
          <w:rFonts w:ascii="Arial" w:hAnsi="Arial" w:cs="Arial"/>
          <w:b/>
          <w:bCs/>
          <w:sz w:val="16"/>
          <w:szCs w:val="16"/>
          <w:lang w:val="es"/>
        </w:rPr>
      </w:pPr>
    </w:p>
    <w:p w14:paraId="7F6C6E89" w14:textId="6CACD837" w:rsidR="00EC7D9D" w:rsidRDefault="00EC7D9D" w:rsidP="00D7272E">
      <w:pPr>
        <w:pStyle w:val="Sinespaciado"/>
        <w:jc w:val="both"/>
        <w:rPr>
          <w:rFonts w:ascii="Arial" w:hAnsi="Arial" w:cs="Arial"/>
          <w:b/>
          <w:bCs/>
          <w:sz w:val="16"/>
          <w:szCs w:val="16"/>
          <w:lang w:val="es"/>
        </w:rPr>
      </w:pPr>
      <w:r w:rsidRPr="0040117E">
        <w:rPr>
          <w:rFonts w:ascii="Arial" w:hAnsi="Arial" w:cs="Arial"/>
          <w:b/>
          <w:bCs/>
          <w:sz w:val="16"/>
          <w:szCs w:val="16"/>
          <w:lang w:val="es"/>
        </w:rPr>
        <w:t>DECLARACIÓN EN CASO DE INCAPACIDAD MENTAL</w:t>
      </w:r>
      <w:r w:rsidR="00FB56EE" w:rsidRPr="0040117E">
        <w:rPr>
          <w:rFonts w:ascii="Arial" w:hAnsi="Arial" w:cs="Arial"/>
          <w:b/>
          <w:bCs/>
          <w:sz w:val="16"/>
          <w:szCs w:val="16"/>
          <w:lang w:val="es"/>
        </w:rPr>
        <w:t>,</w:t>
      </w:r>
      <w:r w:rsidR="00982D28">
        <w:rPr>
          <w:rFonts w:ascii="Arial" w:hAnsi="Arial" w:cs="Arial"/>
          <w:b/>
          <w:bCs/>
          <w:sz w:val="16"/>
          <w:szCs w:val="16"/>
          <w:lang w:val="es"/>
        </w:rPr>
        <w:t xml:space="preserve"> LEGAL O FISICA</w:t>
      </w:r>
    </w:p>
    <w:p w14:paraId="5852BF96" w14:textId="77777777" w:rsidR="00982D28" w:rsidRPr="0040117E" w:rsidRDefault="00982D28" w:rsidP="00D7272E">
      <w:pPr>
        <w:pStyle w:val="Sinespaciado"/>
        <w:jc w:val="both"/>
        <w:rPr>
          <w:rFonts w:ascii="Arial" w:hAnsi="Arial" w:cs="Arial"/>
          <w:bCs/>
          <w:sz w:val="16"/>
          <w:szCs w:val="16"/>
          <w:lang w:val="es"/>
        </w:rPr>
      </w:pPr>
    </w:p>
    <w:p w14:paraId="75A7A5FB" w14:textId="2673CBF8" w:rsidR="00D27E16" w:rsidRPr="0040117E" w:rsidRDefault="00EC7D9D" w:rsidP="00D7272E">
      <w:pPr>
        <w:pStyle w:val="Sinespaciado"/>
        <w:jc w:val="both"/>
        <w:rPr>
          <w:rFonts w:ascii="Arial" w:hAnsi="Arial" w:cs="Arial"/>
          <w:bCs/>
          <w:vanish/>
          <w:sz w:val="16"/>
          <w:szCs w:val="16"/>
          <w:lang w:val="es"/>
          <w:specVanish/>
        </w:rPr>
      </w:pPr>
      <w:r w:rsidRPr="0040117E">
        <w:rPr>
          <w:rFonts w:ascii="Arial" w:hAnsi="Arial" w:cs="Arial"/>
          <w:bCs/>
          <w:sz w:val="16"/>
          <w:szCs w:val="16"/>
          <w:lang w:val="es"/>
        </w:rPr>
        <w:t xml:space="preserve">Yo; _____________________________________, identificado con C.C. N°__________________ de ___________________ </w:t>
      </w:r>
      <w:r w:rsidR="00D27E16" w:rsidRPr="0040117E">
        <w:rPr>
          <w:rFonts w:ascii="Arial" w:hAnsi="Arial" w:cs="Arial"/>
          <w:bCs/>
          <w:sz w:val="16"/>
          <w:szCs w:val="16"/>
          <w:lang w:val="es"/>
        </w:rPr>
        <w:t>como</w:t>
      </w:r>
      <w:r w:rsidRPr="0040117E">
        <w:rPr>
          <w:rFonts w:ascii="Arial" w:hAnsi="Arial" w:cs="Arial"/>
          <w:bCs/>
          <w:sz w:val="16"/>
          <w:szCs w:val="16"/>
          <w:lang w:val="es"/>
        </w:rPr>
        <w:t xml:space="preserve"> responsable del paciente ___________________________</w:t>
      </w:r>
      <w:r w:rsidR="006B43E5" w:rsidRPr="0040117E">
        <w:rPr>
          <w:rFonts w:ascii="Arial" w:hAnsi="Arial" w:cs="Arial"/>
          <w:bCs/>
          <w:sz w:val="16"/>
          <w:szCs w:val="16"/>
          <w:lang w:val="es"/>
        </w:rPr>
        <w:t>_____</w:t>
      </w:r>
      <w:r w:rsidRPr="0040117E">
        <w:rPr>
          <w:rFonts w:ascii="Arial" w:hAnsi="Arial" w:cs="Arial"/>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40117E">
        <w:rPr>
          <w:rFonts w:ascii="Arial" w:hAnsi="Arial" w:cs="Arial"/>
          <w:bCs/>
          <w:sz w:val="16"/>
          <w:szCs w:val="16"/>
          <w:lang w:val="es"/>
        </w:rPr>
        <w:t>pulado en el presente documento y AUTORIZO que se le realice el procedimiento de_</w:t>
      </w:r>
      <w:r w:rsidR="005B488C">
        <w:rPr>
          <w:rFonts w:ascii="Arial" w:hAnsi="Arial" w:cs="Arial"/>
          <w:bCs/>
          <w:sz w:val="16"/>
          <w:szCs w:val="16"/>
          <w:lang w:val="es"/>
        </w:rPr>
        <w:t xml:space="preserve">_________________________ </w:t>
      </w:r>
      <w:r w:rsidR="00D27E16" w:rsidRPr="0040117E">
        <w:rPr>
          <w:rFonts w:ascii="Arial" w:hAnsi="Arial" w:cs="Arial"/>
          <w:bCs/>
          <w:sz w:val="16"/>
          <w:szCs w:val="16"/>
          <w:lang w:val="es"/>
        </w:rPr>
        <w:t>así mismo a variar el procedimiento para el que he dado el consentimiento en el mismo acto si ello fuera imprescindible.</w:t>
      </w:r>
    </w:p>
    <w:p w14:paraId="3B97926F" w14:textId="5638206B" w:rsidR="00D27E16" w:rsidRDefault="00D27E16" w:rsidP="00D7272E">
      <w:pPr>
        <w:pStyle w:val="Sinespaciado"/>
        <w:jc w:val="both"/>
        <w:rPr>
          <w:rFonts w:ascii="Arial" w:hAnsi="Arial" w:cs="Arial"/>
          <w:bCs/>
          <w:sz w:val="16"/>
          <w:szCs w:val="16"/>
          <w:lang w:val="es"/>
        </w:rPr>
      </w:pPr>
      <w:r w:rsidRPr="0040117E">
        <w:rPr>
          <w:rFonts w:ascii="Arial" w:hAnsi="Arial" w:cs="Arial"/>
          <w:bCs/>
          <w:sz w:val="16"/>
          <w:szCs w:val="16"/>
          <w:lang w:val="es"/>
        </w:rPr>
        <w:t xml:space="preserve"> En constancia firman:</w:t>
      </w:r>
    </w:p>
    <w:p w14:paraId="08F048BD" w14:textId="77777777" w:rsidR="00982D28" w:rsidRDefault="00982D28" w:rsidP="00D7272E">
      <w:pPr>
        <w:pStyle w:val="Sinespaciado"/>
        <w:jc w:val="both"/>
        <w:rPr>
          <w:rFonts w:ascii="Arial" w:hAnsi="Arial" w:cs="Arial"/>
          <w:bCs/>
          <w:sz w:val="16"/>
          <w:szCs w:val="16"/>
          <w:lang w:val="es"/>
        </w:rPr>
      </w:pPr>
    </w:p>
    <w:p w14:paraId="0523218D" w14:textId="77777777" w:rsidR="00982D28" w:rsidRDefault="00982D28" w:rsidP="00D7272E">
      <w:pPr>
        <w:pStyle w:val="Sinespaciado"/>
        <w:jc w:val="both"/>
        <w:rPr>
          <w:rFonts w:ascii="Arial" w:hAnsi="Arial" w:cs="Arial"/>
          <w:bCs/>
          <w:sz w:val="16"/>
          <w:szCs w:val="16"/>
          <w:lang w:val="es"/>
        </w:rPr>
      </w:pPr>
    </w:p>
    <w:p w14:paraId="2FCADC1D" w14:textId="77777777" w:rsidR="00982D28" w:rsidRPr="0040117E" w:rsidRDefault="00982D28" w:rsidP="00D7272E">
      <w:pPr>
        <w:pStyle w:val="Sinespaciado"/>
        <w:jc w:val="both"/>
        <w:rPr>
          <w:rFonts w:ascii="Arial" w:hAnsi="Arial" w:cs="Arial"/>
          <w:bCs/>
          <w:sz w:val="16"/>
          <w:szCs w:val="16"/>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96"/>
        <w:gridCol w:w="2499"/>
        <w:gridCol w:w="2131"/>
      </w:tblGrid>
      <w:tr w:rsidR="00893091" w:rsidRPr="00211241" w14:paraId="730BA9F6" w14:textId="77777777" w:rsidTr="00A0460C">
        <w:trPr>
          <w:trHeight w:val="263"/>
        </w:trPr>
        <w:tc>
          <w:tcPr>
            <w:tcW w:w="3256" w:type="dxa"/>
            <w:shd w:val="clear" w:color="auto" w:fill="E2EFD9" w:themeFill="accent6" w:themeFillTint="33"/>
            <w:vAlign w:val="center"/>
          </w:tcPr>
          <w:p w14:paraId="065BA309" w14:textId="77777777" w:rsidR="00893091" w:rsidRPr="00211241" w:rsidRDefault="00893091" w:rsidP="00A0460C">
            <w:pPr>
              <w:pStyle w:val="Sinespaciado"/>
              <w:jc w:val="center"/>
              <w:rPr>
                <w:rFonts w:ascii="Arial" w:hAnsi="Arial" w:cs="Arial"/>
                <w:b/>
                <w:bCs/>
                <w:color w:val="FFFFFF"/>
                <w:sz w:val="16"/>
                <w:szCs w:val="16"/>
                <w:lang w:val="es" w:eastAsia="en-US"/>
              </w:rPr>
            </w:pPr>
            <w:bookmarkStart w:id="1" w:name="OLE_LINK5"/>
            <w:bookmarkStart w:id="2" w:name="OLE_LINK6"/>
          </w:p>
        </w:tc>
        <w:tc>
          <w:tcPr>
            <w:tcW w:w="3096" w:type="dxa"/>
            <w:shd w:val="clear" w:color="auto" w:fill="E2EFD9" w:themeFill="accent6" w:themeFillTint="33"/>
            <w:vAlign w:val="center"/>
          </w:tcPr>
          <w:p w14:paraId="048A3F2E" w14:textId="77777777" w:rsidR="00893091" w:rsidRPr="00211241" w:rsidRDefault="00893091" w:rsidP="00A0460C">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NOMBRE</w:t>
            </w:r>
          </w:p>
        </w:tc>
        <w:tc>
          <w:tcPr>
            <w:tcW w:w="2499" w:type="dxa"/>
            <w:shd w:val="clear" w:color="auto" w:fill="E2EFD9" w:themeFill="accent6" w:themeFillTint="33"/>
            <w:vAlign w:val="center"/>
          </w:tcPr>
          <w:p w14:paraId="46A66FF3" w14:textId="77777777" w:rsidR="00893091" w:rsidRPr="00211241" w:rsidRDefault="00893091" w:rsidP="00A0460C">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IDENTIFICACIÓN</w:t>
            </w:r>
          </w:p>
        </w:tc>
        <w:tc>
          <w:tcPr>
            <w:tcW w:w="2131" w:type="dxa"/>
            <w:shd w:val="clear" w:color="auto" w:fill="E2EFD9" w:themeFill="accent6" w:themeFillTint="33"/>
            <w:vAlign w:val="center"/>
          </w:tcPr>
          <w:p w14:paraId="7A218581" w14:textId="77777777" w:rsidR="00893091" w:rsidRPr="00211241" w:rsidRDefault="00893091" w:rsidP="00A0460C">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FIRMA O HUELLA</w:t>
            </w:r>
          </w:p>
        </w:tc>
      </w:tr>
      <w:tr w:rsidR="00893091" w:rsidRPr="00211241" w14:paraId="5C59ED86" w14:textId="77777777" w:rsidTr="00A0460C">
        <w:trPr>
          <w:trHeight w:val="340"/>
        </w:trPr>
        <w:tc>
          <w:tcPr>
            <w:tcW w:w="3256" w:type="dxa"/>
            <w:shd w:val="clear" w:color="auto" w:fill="E2EFD9" w:themeFill="accent6" w:themeFillTint="33"/>
            <w:vAlign w:val="center"/>
          </w:tcPr>
          <w:p w14:paraId="21842533" w14:textId="5E05A86F" w:rsidR="00893091" w:rsidRPr="00211241" w:rsidRDefault="00893091" w:rsidP="00A0460C">
            <w:pPr>
              <w:pStyle w:val="Sinespaciado"/>
              <w:rPr>
                <w:rFonts w:ascii="Arial" w:hAnsi="Arial" w:cs="Arial"/>
                <w:b/>
                <w:bCs/>
                <w:sz w:val="16"/>
                <w:szCs w:val="16"/>
                <w:lang w:val="es" w:eastAsia="en-US"/>
              </w:rPr>
            </w:pPr>
            <w:r w:rsidRPr="00211241">
              <w:rPr>
                <w:rFonts w:ascii="Arial" w:hAnsi="Arial" w:cs="Arial"/>
                <w:b/>
                <w:bCs/>
                <w:sz w:val="16"/>
                <w:szCs w:val="16"/>
                <w:lang w:val="es" w:eastAsia="en-US"/>
              </w:rPr>
              <w:t>Acudiente o responsable del pacient</w:t>
            </w:r>
            <w:r w:rsidR="00A0460C">
              <w:rPr>
                <w:rFonts w:ascii="Arial" w:hAnsi="Arial" w:cs="Arial"/>
                <w:b/>
                <w:bCs/>
                <w:sz w:val="16"/>
                <w:szCs w:val="16"/>
                <w:lang w:val="es" w:eastAsia="en-US"/>
              </w:rPr>
              <w:t>e</w:t>
            </w:r>
          </w:p>
        </w:tc>
        <w:tc>
          <w:tcPr>
            <w:tcW w:w="3096" w:type="dxa"/>
            <w:shd w:val="clear" w:color="auto" w:fill="auto"/>
            <w:vAlign w:val="center"/>
          </w:tcPr>
          <w:p w14:paraId="6593DF7B" w14:textId="77777777" w:rsidR="00893091" w:rsidRPr="00211241" w:rsidRDefault="00893091" w:rsidP="00A0460C">
            <w:pPr>
              <w:pStyle w:val="Sinespaciado"/>
              <w:rPr>
                <w:rFonts w:ascii="Arial" w:hAnsi="Arial" w:cs="Arial"/>
                <w:bCs/>
                <w:sz w:val="16"/>
                <w:szCs w:val="16"/>
                <w:lang w:val="es" w:eastAsia="en-US"/>
              </w:rPr>
            </w:pPr>
          </w:p>
        </w:tc>
        <w:tc>
          <w:tcPr>
            <w:tcW w:w="2499" w:type="dxa"/>
            <w:shd w:val="clear" w:color="auto" w:fill="auto"/>
            <w:vAlign w:val="center"/>
          </w:tcPr>
          <w:p w14:paraId="74F1563C" w14:textId="77777777" w:rsidR="00893091" w:rsidRPr="00211241" w:rsidRDefault="00893091" w:rsidP="00A0460C">
            <w:pPr>
              <w:pStyle w:val="Sinespaciado"/>
              <w:rPr>
                <w:rFonts w:ascii="Arial" w:hAnsi="Arial" w:cs="Arial"/>
                <w:bCs/>
                <w:sz w:val="16"/>
                <w:szCs w:val="16"/>
                <w:lang w:val="es" w:eastAsia="en-US"/>
              </w:rPr>
            </w:pPr>
          </w:p>
        </w:tc>
        <w:tc>
          <w:tcPr>
            <w:tcW w:w="2131" w:type="dxa"/>
            <w:shd w:val="clear" w:color="auto" w:fill="auto"/>
            <w:vAlign w:val="center"/>
          </w:tcPr>
          <w:p w14:paraId="698632DB" w14:textId="77777777" w:rsidR="00893091" w:rsidRPr="00211241" w:rsidRDefault="00893091" w:rsidP="00A0460C">
            <w:pPr>
              <w:pStyle w:val="Sinespaciado"/>
              <w:rPr>
                <w:rFonts w:ascii="Arial" w:hAnsi="Arial" w:cs="Arial"/>
                <w:bCs/>
                <w:sz w:val="16"/>
                <w:szCs w:val="16"/>
                <w:lang w:val="es" w:eastAsia="en-US"/>
              </w:rPr>
            </w:pPr>
          </w:p>
        </w:tc>
      </w:tr>
      <w:tr w:rsidR="00893091" w:rsidRPr="00211241" w14:paraId="58EAD075" w14:textId="77777777" w:rsidTr="00A0460C">
        <w:trPr>
          <w:trHeight w:val="340"/>
        </w:trPr>
        <w:tc>
          <w:tcPr>
            <w:tcW w:w="3256" w:type="dxa"/>
            <w:shd w:val="clear" w:color="auto" w:fill="E2EFD9" w:themeFill="accent6" w:themeFillTint="33"/>
            <w:vAlign w:val="center"/>
          </w:tcPr>
          <w:p w14:paraId="00FA1216" w14:textId="6CD0D26D" w:rsidR="00982D28" w:rsidRPr="00977E04" w:rsidRDefault="00982D28" w:rsidP="00A0460C">
            <w:pPr>
              <w:pStyle w:val="Sinespaciado"/>
              <w:rPr>
                <w:rFonts w:ascii="Arial" w:hAnsi="Arial" w:cs="Arial"/>
                <w:b/>
                <w:bCs/>
                <w:sz w:val="16"/>
                <w:szCs w:val="16"/>
                <w:lang w:val="es" w:eastAsia="en-US"/>
              </w:rPr>
            </w:pPr>
            <w:r w:rsidRPr="00211241">
              <w:rPr>
                <w:rFonts w:ascii="Arial" w:hAnsi="Arial" w:cs="Arial"/>
                <w:b/>
                <w:bCs/>
                <w:sz w:val="16"/>
                <w:szCs w:val="16"/>
                <w:lang w:val="es" w:eastAsia="en-US"/>
              </w:rPr>
              <w:t>Médico</w:t>
            </w:r>
            <w:r w:rsidR="00893091" w:rsidRPr="00211241">
              <w:rPr>
                <w:rFonts w:ascii="Arial" w:hAnsi="Arial" w:cs="Arial"/>
                <w:b/>
                <w:bCs/>
                <w:sz w:val="16"/>
                <w:szCs w:val="16"/>
                <w:lang w:val="es" w:eastAsia="en-US"/>
              </w:rPr>
              <w:t xml:space="preserve"> o profesional que realiza el procedimiento</w:t>
            </w:r>
          </w:p>
        </w:tc>
        <w:tc>
          <w:tcPr>
            <w:tcW w:w="3096" w:type="dxa"/>
            <w:shd w:val="clear" w:color="auto" w:fill="auto"/>
            <w:vAlign w:val="center"/>
          </w:tcPr>
          <w:p w14:paraId="149498C2" w14:textId="77777777" w:rsidR="00893091" w:rsidRPr="00211241" w:rsidRDefault="00893091" w:rsidP="00A0460C">
            <w:pPr>
              <w:pStyle w:val="Sinespaciado"/>
              <w:rPr>
                <w:rFonts w:ascii="Arial" w:hAnsi="Arial" w:cs="Arial"/>
                <w:bCs/>
                <w:sz w:val="16"/>
                <w:szCs w:val="16"/>
                <w:lang w:val="es" w:eastAsia="en-US"/>
              </w:rPr>
            </w:pPr>
          </w:p>
        </w:tc>
        <w:tc>
          <w:tcPr>
            <w:tcW w:w="2499" w:type="dxa"/>
            <w:shd w:val="clear" w:color="auto" w:fill="auto"/>
            <w:vAlign w:val="center"/>
          </w:tcPr>
          <w:p w14:paraId="23B4F7E3" w14:textId="77777777" w:rsidR="00893091" w:rsidRPr="00211241" w:rsidRDefault="00893091" w:rsidP="00A0460C">
            <w:pPr>
              <w:pStyle w:val="Sinespaciado"/>
              <w:rPr>
                <w:rFonts w:ascii="Arial" w:hAnsi="Arial" w:cs="Arial"/>
                <w:bCs/>
                <w:sz w:val="16"/>
                <w:szCs w:val="16"/>
                <w:lang w:val="es" w:eastAsia="en-US"/>
              </w:rPr>
            </w:pPr>
          </w:p>
        </w:tc>
        <w:tc>
          <w:tcPr>
            <w:tcW w:w="2131" w:type="dxa"/>
            <w:shd w:val="clear" w:color="auto" w:fill="auto"/>
            <w:vAlign w:val="center"/>
          </w:tcPr>
          <w:p w14:paraId="70968149" w14:textId="77777777" w:rsidR="00893091" w:rsidRPr="00211241" w:rsidRDefault="00893091" w:rsidP="00A0460C">
            <w:pPr>
              <w:pStyle w:val="Sinespaciado"/>
              <w:rPr>
                <w:rFonts w:ascii="Arial" w:hAnsi="Arial" w:cs="Arial"/>
                <w:bCs/>
                <w:sz w:val="16"/>
                <w:szCs w:val="16"/>
                <w:lang w:val="es" w:eastAsia="en-US"/>
              </w:rPr>
            </w:pPr>
          </w:p>
        </w:tc>
      </w:tr>
      <w:bookmarkEnd w:id="1"/>
      <w:bookmarkEnd w:id="2"/>
    </w:tbl>
    <w:p w14:paraId="084A2C48" w14:textId="77777777" w:rsidR="001C21AD" w:rsidRDefault="001C21AD" w:rsidP="00E73EC5">
      <w:pPr>
        <w:pStyle w:val="Sinespaciado"/>
        <w:jc w:val="both"/>
        <w:rPr>
          <w:rFonts w:ascii="Arial" w:hAnsi="Arial" w:cs="Arial"/>
          <w:b/>
          <w:bCs/>
          <w:sz w:val="16"/>
          <w:szCs w:val="16"/>
          <w:lang w:val="es"/>
        </w:rPr>
      </w:pPr>
    </w:p>
    <w:p w14:paraId="2091810D" w14:textId="77777777" w:rsidR="001C21AD" w:rsidRDefault="001C21AD" w:rsidP="00E73EC5">
      <w:pPr>
        <w:pStyle w:val="Sinespaciado"/>
        <w:jc w:val="both"/>
        <w:rPr>
          <w:rFonts w:ascii="Arial" w:hAnsi="Arial" w:cs="Arial"/>
          <w:b/>
          <w:bCs/>
          <w:sz w:val="16"/>
          <w:szCs w:val="16"/>
          <w:lang w:val="es"/>
        </w:rPr>
      </w:pPr>
    </w:p>
    <w:p w14:paraId="23B2B2A0" w14:textId="77777777" w:rsidR="00E73EC5" w:rsidRDefault="00E73EC5" w:rsidP="00E73EC5">
      <w:pPr>
        <w:pStyle w:val="Sinespaciado"/>
        <w:jc w:val="both"/>
        <w:rPr>
          <w:rFonts w:ascii="Arial" w:hAnsi="Arial" w:cs="Arial"/>
          <w:b/>
          <w:bCs/>
          <w:sz w:val="16"/>
          <w:szCs w:val="16"/>
          <w:lang w:val="es"/>
        </w:rPr>
      </w:pPr>
      <w:r w:rsidRPr="0040117E">
        <w:rPr>
          <w:rFonts w:ascii="Arial" w:hAnsi="Arial" w:cs="Arial"/>
          <w:b/>
          <w:bCs/>
          <w:sz w:val="16"/>
          <w:szCs w:val="16"/>
          <w:lang w:val="es"/>
        </w:rPr>
        <w:t>DECLARACIÓN EN CASO DE EMERGENCIA O URGENCIA VITAL</w:t>
      </w:r>
    </w:p>
    <w:p w14:paraId="0910A0B9" w14:textId="77777777" w:rsidR="001C21AD" w:rsidRDefault="001C21AD" w:rsidP="00E73EC5">
      <w:pPr>
        <w:pStyle w:val="Sinespaciado"/>
        <w:jc w:val="both"/>
        <w:rPr>
          <w:rFonts w:ascii="Arial" w:hAnsi="Arial" w:cs="Arial"/>
          <w:b/>
          <w:bCs/>
          <w:sz w:val="16"/>
          <w:szCs w:val="16"/>
          <w:lang w:val="es"/>
        </w:rPr>
      </w:pPr>
    </w:p>
    <w:p w14:paraId="5DF29A3E" w14:textId="77777777" w:rsidR="001C21AD" w:rsidRPr="0040117E" w:rsidRDefault="001C21AD" w:rsidP="00E73EC5">
      <w:pPr>
        <w:pStyle w:val="Sinespaciado"/>
        <w:jc w:val="both"/>
        <w:rPr>
          <w:rFonts w:ascii="Arial" w:hAnsi="Arial" w:cs="Arial"/>
          <w:bCs/>
          <w:sz w:val="16"/>
          <w:szCs w:val="16"/>
          <w:lang w:val="es"/>
        </w:rPr>
      </w:pPr>
    </w:p>
    <w:p w14:paraId="2E80023A" w14:textId="77777777" w:rsidR="00E73EC5" w:rsidRPr="0040117E" w:rsidRDefault="00E73EC5" w:rsidP="00E73EC5">
      <w:pPr>
        <w:pStyle w:val="Sinespaciado"/>
        <w:jc w:val="both"/>
        <w:rPr>
          <w:rFonts w:ascii="Arial" w:hAnsi="Arial" w:cs="Arial"/>
          <w:bCs/>
          <w:sz w:val="16"/>
          <w:szCs w:val="16"/>
          <w:lang w:val="es"/>
        </w:rPr>
      </w:pPr>
      <w:r w:rsidRPr="0040117E">
        <w:rPr>
          <w:rFonts w:ascii="Arial" w:hAnsi="Arial" w:cs="Arial"/>
          <w:bCs/>
          <w:sz w:val="16"/>
          <w:szCs w:val="16"/>
          <w:lang w:val="es"/>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7FE23B17" w14:textId="77777777" w:rsidR="00E73EC5" w:rsidRPr="0040117E" w:rsidRDefault="00E73EC5" w:rsidP="00E73EC5">
      <w:pPr>
        <w:pStyle w:val="Sinespaciado"/>
        <w:jc w:val="both"/>
        <w:rPr>
          <w:rFonts w:ascii="Arial" w:hAnsi="Arial" w:cs="Arial"/>
          <w:bCs/>
          <w:sz w:val="16"/>
          <w:szCs w:val="16"/>
          <w:lang w:val="es"/>
        </w:rPr>
      </w:pPr>
      <w:r w:rsidRPr="0040117E">
        <w:rPr>
          <w:rFonts w:ascii="Arial" w:hAnsi="Arial" w:cs="Arial"/>
          <w:bCs/>
          <w:sz w:val="16"/>
          <w:szCs w:val="16"/>
          <w:lang w:val="es"/>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2501E143" w14:textId="43649F1E" w:rsidR="00E73EC5" w:rsidRPr="0040117E" w:rsidRDefault="00E73EC5" w:rsidP="00E73EC5">
      <w:pPr>
        <w:pStyle w:val="Sinespaciado"/>
        <w:jc w:val="both"/>
        <w:rPr>
          <w:rFonts w:ascii="Arial" w:hAnsi="Arial" w:cs="Arial"/>
          <w:bCs/>
          <w:vanish/>
          <w:sz w:val="16"/>
          <w:szCs w:val="16"/>
          <w:lang w:val="es"/>
          <w:specVanish/>
        </w:rPr>
      </w:pPr>
      <w:r w:rsidRPr="0040117E">
        <w:rPr>
          <w:rFonts w:ascii="Arial" w:hAnsi="Arial" w:cs="Arial"/>
          <w:bCs/>
          <w:sz w:val="16"/>
          <w:szCs w:val="16"/>
          <w:lang w:val="es"/>
        </w:rPr>
        <w:t xml:space="preserve">Yo; _____________________________________, identificado con C.C. N°__________________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w:t>
      </w:r>
      <w:r w:rsidRPr="0040117E">
        <w:rPr>
          <w:rFonts w:ascii="Arial" w:hAnsi="Arial" w:cs="Arial"/>
          <w:bCs/>
          <w:sz w:val="16"/>
          <w:szCs w:val="16"/>
          <w:lang w:val="es"/>
        </w:rPr>
        <w:lastRenderedPageBreak/>
        <w:t>el presente documento y AUTORIZO que se le realice el procedimiento de</w:t>
      </w:r>
      <w:r w:rsidR="005B488C">
        <w:rPr>
          <w:rFonts w:ascii="Arial" w:hAnsi="Arial" w:cs="Arial"/>
          <w:bCs/>
          <w:sz w:val="16"/>
          <w:szCs w:val="16"/>
          <w:lang w:val="es"/>
        </w:rPr>
        <w:t xml:space="preserve">_________________________ </w:t>
      </w:r>
      <w:r w:rsidRPr="0040117E">
        <w:rPr>
          <w:rFonts w:ascii="Arial" w:hAnsi="Arial" w:cs="Arial"/>
          <w:bCs/>
          <w:sz w:val="16"/>
          <w:szCs w:val="16"/>
          <w:lang w:val="es"/>
        </w:rPr>
        <w:t>así mismo a variar el procedimiento para el que he dado el consentimiento en el mismo acto si ello fuera imprescindible.</w:t>
      </w:r>
    </w:p>
    <w:p w14:paraId="542B7D36" w14:textId="77777777" w:rsidR="00E73EC5" w:rsidRDefault="00E73EC5" w:rsidP="00E73EC5">
      <w:pPr>
        <w:pStyle w:val="Sinespaciado"/>
        <w:jc w:val="both"/>
        <w:rPr>
          <w:rFonts w:ascii="Arial" w:hAnsi="Arial" w:cs="Arial"/>
          <w:bCs/>
          <w:sz w:val="16"/>
          <w:szCs w:val="16"/>
          <w:lang w:val="es"/>
        </w:rPr>
      </w:pPr>
      <w:r w:rsidRPr="0040117E">
        <w:rPr>
          <w:rFonts w:ascii="Arial" w:hAnsi="Arial" w:cs="Arial"/>
          <w:bCs/>
          <w:sz w:val="16"/>
          <w:szCs w:val="16"/>
          <w:lang w:val="es"/>
        </w:rPr>
        <w:t xml:space="preserve"> En constancia firman:</w:t>
      </w:r>
    </w:p>
    <w:p w14:paraId="270467B8" w14:textId="77777777" w:rsidR="001C21AD" w:rsidRPr="0040117E" w:rsidRDefault="001C21AD" w:rsidP="00E73EC5">
      <w:pPr>
        <w:pStyle w:val="Sinespaciado"/>
        <w:jc w:val="both"/>
        <w:rPr>
          <w:rFonts w:ascii="Arial" w:hAnsi="Arial" w:cs="Arial"/>
          <w:bCs/>
          <w:sz w:val="16"/>
          <w:szCs w:val="16"/>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013"/>
        <w:gridCol w:w="2176"/>
        <w:gridCol w:w="2138"/>
      </w:tblGrid>
      <w:tr w:rsidR="00893091" w:rsidRPr="00211241" w14:paraId="7396FAC1" w14:textId="77777777" w:rsidTr="00A0460C">
        <w:trPr>
          <w:trHeight w:val="227"/>
        </w:trPr>
        <w:tc>
          <w:tcPr>
            <w:tcW w:w="2689" w:type="dxa"/>
            <w:shd w:val="clear" w:color="auto" w:fill="E2EFD9" w:themeFill="accent6" w:themeFillTint="33"/>
          </w:tcPr>
          <w:p w14:paraId="72731B08" w14:textId="77777777" w:rsidR="00893091" w:rsidRPr="00211241" w:rsidRDefault="00893091" w:rsidP="000D03F6">
            <w:pPr>
              <w:pStyle w:val="Sinespaciado"/>
              <w:jc w:val="both"/>
              <w:rPr>
                <w:rFonts w:ascii="Arial" w:hAnsi="Arial" w:cs="Arial"/>
                <w:b/>
                <w:bCs/>
                <w:color w:val="FFFFFF"/>
                <w:sz w:val="16"/>
                <w:szCs w:val="16"/>
                <w:lang w:val="es" w:eastAsia="en-US"/>
              </w:rPr>
            </w:pPr>
          </w:p>
        </w:tc>
        <w:tc>
          <w:tcPr>
            <w:tcW w:w="4013" w:type="dxa"/>
            <w:shd w:val="clear" w:color="auto" w:fill="E2EFD9" w:themeFill="accent6" w:themeFillTint="33"/>
          </w:tcPr>
          <w:p w14:paraId="44E10854"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NOMBRE</w:t>
            </w:r>
          </w:p>
        </w:tc>
        <w:tc>
          <w:tcPr>
            <w:tcW w:w="2176" w:type="dxa"/>
            <w:shd w:val="clear" w:color="auto" w:fill="E2EFD9" w:themeFill="accent6" w:themeFillTint="33"/>
          </w:tcPr>
          <w:p w14:paraId="08095343"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IDENTIFICACIÓN</w:t>
            </w:r>
          </w:p>
        </w:tc>
        <w:tc>
          <w:tcPr>
            <w:tcW w:w="2138" w:type="dxa"/>
            <w:shd w:val="clear" w:color="auto" w:fill="E2EFD9" w:themeFill="accent6" w:themeFillTint="33"/>
          </w:tcPr>
          <w:p w14:paraId="68CBF586" w14:textId="77777777" w:rsidR="00893091" w:rsidRPr="00211241" w:rsidRDefault="00893091" w:rsidP="000D03F6">
            <w:pPr>
              <w:pStyle w:val="Sinespaciado"/>
              <w:jc w:val="center"/>
              <w:rPr>
                <w:rFonts w:ascii="Arial" w:hAnsi="Arial" w:cs="Arial"/>
                <w:b/>
                <w:bCs/>
                <w:sz w:val="16"/>
                <w:szCs w:val="16"/>
                <w:lang w:val="es" w:eastAsia="en-US"/>
              </w:rPr>
            </w:pPr>
            <w:r w:rsidRPr="00211241">
              <w:rPr>
                <w:rFonts w:ascii="Arial" w:hAnsi="Arial" w:cs="Arial"/>
                <w:b/>
                <w:bCs/>
                <w:sz w:val="16"/>
                <w:szCs w:val="16"/>
                <w:lang w:val="es" w:eastAsia="en-US"/>
              </w:rPr>
              <w:t>FIRMA O HUELLA</w:t>
            </w:r>
          </w:p>
        </w:tc>
      </w:tr>
      <w:tr w:rsidR="00893091" w:rsidRPr="00211241" w14:paraId="38C3EB45" w14:textId="77777777" w:rsidTr="00A0460C">
        <w:trPr>
          <w:trHeight w:val="227"/>
        </w:trPr>
        <w:tc>
          <w:tcPr>
            <w:tcW w:w="2689" w:type="dxa"/>
            <w:shd w:val="clear" w:color="auto" w:fill="E2EFD9" w:themeFill="accent6" w:themeFillTint="33"/>
          </w:tcPr>
          <w:p w14:paraId="021EBF98" w14:textId="77777777" w:rsidR="00893091" w:rsidRPr="00211241" w:rsidRDefault="00893091" w:rsidP="000D03F6">
            <w:pPr>
              <w:pStyle w:val="Sinespaciado"/>
              <w:jc w:val="both"/>
              <w:rPr>
                <w:rFonts w:ascii="Arial" w:hAnsi="Arial" w:cs="Arial"/>
                <w:b/>
                <w:bCs/>
                <w:sz w:val="16"/>
                <w:szCs w:val="16"/>
                <w:lang w:val="es" w:eastAsia="en-US"/>
              </w:rPr>
            </w:pPr>
            <w:r w:rsidRPr="00211241">
              <w:rPr>
                <w:rFonts w:ascii="Arial" w:hAnsi="Arial" w:cs="Arial"/>
                <w:b/>
                <w:bCs/>
                <w:sz w:val="16"/>
                <w:szCs w:val="16"/>
                <w:lang w:val="es" w:eastAsia="en-US"/>
              </w:rPr>
              <w:t xml:space="preserve">Acudiente o responsable del paciente si existe </w:t>
            </w:r>
          </w:p>
        </w:tc>
        <w:tc>
          <w:tcPr>
            <w:tcW w:w="4013" w:type="dxa"/>
            <w:shd w:val="clear" w:color="auto" w:fill="auto"/>
          </w:tcPr>
          <w:p w14:paraId="70A8D8E5" w14:textId="77777777" w:rsidR="00893091" w:rsidRPr="00211241" w:rsidRDefault="00893091" w:rsidP="000D03F6">
            <w:pPr>
              <w:pStyle w:val="Sinespaciado"/>
              <w:jc w:val="both"/>
              <w:rPr>
                <w:rFonts w:ascii="Arial" w:hAnsi="Arial" w:cs="Arial"/>
                <w:bCs/>
                <w:sz w:val="16"/>
                <w:szCs w:val="16"/>
                <w:lang w:val="es" w:eastAsia="en-US"/>
              </w:rPr>
            </w:pPr>
          </w:p>
        </w:tc>
        <w:tc>
          <w:tcPr>
            <w:tcW w:w="2176" w:type="dxa"/>
            <w:shd w:val="clear" w:color="auto" w:fill="auto"/>
          </w:tcPr>
          <w:p w14:paraId="1895CF9E" w14:textId="77777777" w:rsidR="00893091" w:rsidRPr="00211241" w:rsidRDefault="00893091" w:rsidP="000D03F6">
            <w:pPr>
              <w:pStyle w:val="Sinespaciado"/>
              <w:jc w:val="both"/>
              <w:rPr>
                <w:rFonts w:ascii="Arial" w:hAnsi="Arial" w:cs="Arial"/>
                <w:bCs/>
                <w:sz w:val="16"/>
                <w:szCs w:val="16"/>
                <w:lang w:val="es" w:eastAsia="en-US"/>
              </w:rPr>
            </w:pPr>
          </w:p>
        </w:tc>
        <w:tc>
          <w:tcPr>
            <w:tcW w:w="2138" w:type="dxa"/>
            <w:shd w:val="clear" w:color="auto" w:fill="auto"/>
          </w:tcPr>
          <w:p w14:paraId="464AA5B5" w14:textId="77777777" w:rsidR="00893091" w:rsidRPr="00211241" w:rsidRDefault="00893091" w:rsidP="000D03F6">
            <w:pPr>
              <w:pStyle w:val="Sinespaciado"/>
              <w:jc w:val="both"/>
              <w:rPr>
                <w:rFonts w:ascii="Arial" w:hAnsi="Arial" w:cs="Arial"/>
                <w:bCs/>
                <w:sz w:val="16"/>
                <w:szCs w:val="16"/>
                <w:lang w:val="es" w:eastAsia="en-US"/>
              </w:rPr>
            </w:pPr>
          </w:p>
        </w:tc>
      </w:tr>
      <w:tr w:rsidR="00893091" w:rsidRPr="00211241" w14:paraId="61EEFDC0" w14:textId="77777777" w:rsidTr="00A0460C">
        <w:trPr>
          <w:trHeight w:val="227"/>
        </w:trPr>
        <w:tc>
          <w:tcPr>
            <w:tcW w:w="2689" w:type="dxa"/>
            <w:shd w:val="clear" w:color="auto" w:fill="E2EFD9" w:themeFill="accent6" w:themeFillTint="33"/>
          </w:tcPr>
          <w:p w14:paraId="4F2579BA" w14:textId="77777777" w:rsidR="00893091" w:rsidRPr="00211241" w:rsidRDefault="00893091" w:rsidP="000D03F6">
            <w:pPr>
              <w:pStyle w:val="Sinespaciado"/>
              <w:jc w:val="both"/>
              <w:rPr>
                <w:rFonts w:ascii="Arial" w:hAnsi="Arial" w:cs="Arial"/>
                <w:b/>
                <w:bCs/>
                <w:sz w:val="16"/>
                <w:szCs w:val="16"/>
                <w:lang w:val="es" w:eastAsia="en-US"/>
              </w:rPr>
            </w:pPr>
            <w:r w:rsidRPr="00211241">
              <w:rPr>
                <w:rFonts w:ascii="Arial" w:hAnsi="Arial" w:cs="Arial"/>
                <w:b/>
                <w:bCs/>
                <w:sz w:val="16"/>
                <w:szCs w:val="16"/>
                <w:lang w:val="es" w:eastAsia="en-US"/>
              </w:rPr>
              <w:t xml:space="preserve">Profesional o testigo </w:t>
            </w:r>
          </w:p>
        </w:tc>
        <w:tc>
          <w:tcPr>
            <w:tcW w:w="4013" w:type="dxa"/>
            <w:shd w:val="clear" w:color="auto" w:fill="auto"/>
          </w:tcPr>
          <w:p w14:paraId="6BBBAF3B" w14:textId="77777777" w:rsidR="00893091" w:rsidRPr="00211241" w:rsidRDefault="00893091" w:rsidP="000D03F6">
            <w:pPr>
              <w:pStyle w:val="Sinespaciado"/>
              <w:jc w:val="both"/>
              <w:rPr>
                <w:rFonts w:ascii="Arial" w:hAnsi="Arial" w:cs="Arial"/>
                <w:bCs/>
                <w:sz w:val="16"/>
                <w:szCs w:val="16"/>
                <w:lang w:val="es" w:eastAsia="en-US"/>
              </w:rPr>
            </w:pPr>
          </w:p>
        </w:tc>
        <w:tc>
          <w:tcPr>
            <w:tcW w:w="2176" w:type="dxa"/>
            <w:shd w:val="clear" w:color="auto" w:fill="auto"/>
          </w:tcPr>
          <w:p w14:paraId="1A3E6265" w14:textId="77777777" w:rsidR="00893091" w:rsidRPr="00211241" w:rsidRDefault="00893091" w:rsidP="000D03F6">
            <w:pPr>
              <w:pStyle w:val="Sinespaciado"/>
              <w:jc w:val="both"/>
              <w:rPr>
                <w:rFonts w:ascii="Arial" w:hAnsi="Arial" w:cs="Arial"/>
                <w:bCs/>
                <w:sz w:val="16"/>
                <w:szCs w:val="16"/>
                <w:lang w:val="es" w:eastAsia="en-US"/>
              </w:rPr>
            </w:pPr>
          </w:p>
        </w:tc>
        <w:tc>
          <w:tcPr>
            <w:tcW w:w="2138" w:type="dxa"/>
            <w:shd w:val="clear" w:color="auto" w:fill="auto"/>
          </w:tcPr>
          <w:p w14:paraId="66518F2F" w14:textId="77777777" w:rsidR="00893091" w:rsidRPr="00211241" w:rsidRDefault="00893091" w:rsidP="000D03F6">
            <w:pPr>
              <w:pStyle w:val="Sinespaciado"/>
              <w:jc w:val="both"/>
              <w:rPr>
                <w:rFonts w:ascii="Arial" w:hAnsi="Arial" w:cs="Arial"/>
                <w:bCs/>
                <w:sz w:val="16"/>
                <w:szCs w:val="16"/>
                <w:lang w:val="es" w:eastAsia="en-US"/>
              </w:rPr>
            </w:pPr>
          </w:p>
        </w:tc>
      </w:tr>
      <w:tr w:rsidR="00893091" w:rsidRPr="00211241" w14:paraId="6ACFAC63" w14:textId="77777777" w:rsidTr="00A0460C">
        <w:trPr>
          <w:trHeight w:val="227"/>
        </w:trPr>
        <w:tc>
          <w:tcPr>
            <w:tcW w:w="2689" w:type="dxa"/>
            <w:shd w:val="clear" w:color="auto" w:fill="E2EFD9" w:themeFill="accent6" w:themeFillTint="33"/>
          </w:tcPr>
          <w:p w14:paraId="28899C5F" w14:textId="77777777" w:rsidR="00893091" w:rsidRPr="00211241" w:rsidRDefault="00893091" w:rsidP="000D03F6">
            <w:pPr>
              <w:pStyle w:val="Sinespaciado"/>
              <w:jc w:val="both"/>
              <w:rPr>
                <w:rFonts w:ascii="Arial" w:hAnsi="Arial" w:cs="Arial"/>
                <w:bCs/>
                <w:sz w:val="16"/>
                <w:szCs w:val="16"/>
                <w:lang w:val="es" w:eastAsia="en-US"/>
              </w:rPr>
            </w:pPr>
            <w:r w:rsidRPr="00211241">
              <w:rPr>
                <w:rFonts w:ascii="Arial" w:hAnsi="Arial" w:cs="Arial"/>
                <w:b/>
                <w:bCs/>
                <w:sz w:val="16"/>
                <w:szCs w:val="16"/>
                <w:lang w:val="es" w:eastAsia="en-US"/>
              </w:rPr>
              <w:t>Médico o profesional que realiza el procedimiento</w:t>
            </w:r>
          </w:p>
        </w:tc>
        <w:tc>
          <w:tcPr>
            <w:tcW w:w="4013" w:type="dxa"/>
            <w:shd w:val="clear" w:color="auto" w:fill="auto"/>
          </w:tcPr>
          <w:p w14:paraId="4240B863" w14:textId="77777777" w:rsidR="00893091" w:rsidRPr="00211241" w:rsidRDefault="00893091" w:rsidP="000D03F6">
            <w:pPr>
              <w:pStyle w:val="Sinespaciado"/>
              <w:jc w:val="both"/>
              <w:rPr>
                <w:rFonts w:ascii="Arial" w:hAnsi="Arial" w:cs="Arial"/>
                <w:bCs/>
                <w:sz w:val="16"/>
                <w:szCs w:val="16"/>
                <w:lang w:val="es" w:eastAsia="en-US"/>
              </w:rPr>
            </w:pPr>
          </w:p>
        </w:tc>
        <w:tc>
          <w:tcPr>
            <w:tcW w:w="2176" w:type="dxa"/>
            <w:shd w:val="clear" w:color="auto" w:fill="auto"/>
          </w:tcPr>
          <w:p w14:paraId="47EE7991" w14:textId="77777777" w:rsidR="00893091" w:rsidRPr="00211241" w:rsidRDefault="00893091" w:rsidP="000D03F6">
            <w:pPr>
              <w:pStyle w:val="Sinespaciado"/>
              <w:jc w:val="both"/>
              <w:rPr>
                <w:rFonts w:ascii="Arial" w:hAnsi="Arial" w:cs="Arial"/>
                <w:bCs/>
                <w:sz w:val="16"/>
                <w:szCs w:val="16"/>
                <w:lang w:val="es" w:eastAsia="en-US"/>
              </w:rPr>
            </w:pPr>
          </w:p>
        </w:tc>
        <w:tc>
          <w:tcPr>
            <w:tcW w:w="2138" w:type="dxa"/>
            <w:shd w:val="clear" w:color="auto" w:fill="auto"/>
          </w:tcPr>
          <w:p w14:paraId="22BA9415" w14:textId="77777777" w:rsidR="00893091" w:rsidRPr="00211241" w:rsidRDefault="00893091" w:rsidP="000D03F6">
            <w:pPr>
              <w:pStyle w:val="Sinespaciado"/>
              <w:jc w:val="both"/>
              <w:rPr>
                <w:rFonts w:ascii="Arial" w:hAnsi="Arial" w:cs="Arial"/>
                <w:bCs/>
                <w:sz w:val="16"/>
                <w:szCs w:val="16"/>
                <w:lang w:val="es" w:eastAsia="en-US"/>
              </w:rPr>
            </w:pPr>
          </w:p>
        </w:tc>
      </w:tr>
    </w:tbl>
    <w:p w14:paraId="7B67D15D" w14:textId="77777777" w:rsidR="001C21AD" w:rsidRDefault="001C21AD" w:rsidP="00D7272E">
      <w:pPr>
        <w:pStyle w:val="Sinespaciado"/>
        <w:jc w:val="both"/>
        <w:rPr>
          <w:rFonts w:ascii="Arial" w:hAnsi="Arial" w:cs="Arial"/>
          <w:b/>
          <w:bCs/>
          <w:sz w:val="16"/>
          <w:szCs w:val="16"/>
          <w:lang w:val="es"/>
        </w:rPr>
      </w:pPr>
    </w:p>
    <w:p w14:paraId="661F4489" w14:textId="77777777" w:rsidR="00EC7D9D" w:rsidRDefault="00EC7D9D" w:rsidP="00D7272E">
      <w:pPr>
        <w:pStyle w:val="Sinespaciado"/>
        <w:jc w:val="both"/>
        <w:rPr>
          <w:rFonts w:ascii="Arial" w:hAnsi="Arial" w:cs="Arial"/>
          <w:b/>
          <w:bCs/>
          <w:sz w:val="16"/>
          <w:szCs w:val="16"/>
          <w:lang w:val="es"/>
        </w:rPr>
      </w:pPr>
      <w:r w:rsidRPr="0040117E">
        <w:rPr>
          <w:rFonts w:ascii="Arial" w:hAnsi="Arial" w:cs="Arial"/>
          <w:b/>
          <w:bCs/>
          <w:sz w:val="16"/>
          <w:szCs w:val="16"/>
          <w:lang w:val="es"/>
        </w:rPr>
        <w:t>DECLARACIÓN EN CASO DE DESACUERDO.</w:t>
      </w:r>
    </w:p>
    <w:p w14:paraId="6C14C9EE" w14:textId="77777777" w:rsidR="001C21AD" w:rsidRPr="0040117E" w:rsidRDefault="001C21AD" w:rsidP="00D7272E">
      <w:pPr>
        <w:pStyle w:val="Sinespaciado"/>
        <w:jc w:val="both"/>
        <w:rPr>
          <w:rFonts w:ascii="Arial" w:hAnsi="Arial" w:cs="Arial"/>
          <w:b/>
          <w:bCs/>
          <w:sz w:val="16"/>
          <w:szCs w:val="16"/>
          <w:lang w:val="es"/>
        </w:rPr>
      </w:pPr>
    </w:p>
    <w:p w14:paraId="589515FB" w14:textId="4C7C9552" w:rsidR="00EC7D9D" w:rsidRDefault="00EC7D9D" w:rsidP="00D7272E">
      <w:pPr>
        <w:pStyle w:val="Sinespaciado"/>
        <w:jc w:val="both"/>
        <w:rPr>
          <w:rFonts w:ascii="Arial" w:hAnsi="Arial" w:cs="Arial"/>
          <w:bCs/>
          <w:sz w:val="16"/>
          <w:szCs w:val="16"/>
          <w:lang w:val="es"/>
        </w:rPr>
      </w:pPr>
      <w:r w:rsidRPr="0040117E">
        <w:rPr>
          <w:rFonts w:ascii="Arial" w:hAnsi="Arial" w:cs="Arial"/>
          <w:bCs/>
          <w:sz w:val="16"/>
          <w:szCs w:val="16"/>
          <w:lang w:val="es"/>
        </w:rPr>
        <w:t xml:space="preserve">Si usted </w:t>
      </w:r>
      <w:r w:rsidRPr="0040117E">
        <w:rPr>
          <w:rFonts w:ascii="Arial" w:hAnsi="Arial" w:cs="Arial"/>
          <w:b/>
          <w:bCs/>
          <w:sz w:val="16"/>
          <w:szCs w:val="16"/>
          <w:lang w:val="es"/>
        </w:rPr>
        <w:t>NO DESEA</w:t>
      </w:r>
      <w:r w:rsidRPr="0040117E">
        <w:rPr>
          <w:rFonts w:ascii="Arial" w:hAnsi="Arial" w:cs="Arial"/>
          <w:bCs/>
          <w:sz w:val="16"/>
          <w:szCs w:val="16"/>
          <w:lang w:val="es"/>
        </w:rPr>
        <w:t xml:space="preserve"> que se le realice el procedimiento, es tambié</w:t>
      </w:r>
      <w:r w:rsidR="002E4AEB" w:rsidRPr="0040117E">
        <w:rPr>
          <w:rFonts w:ascii="Arial" w:hAnsi="Arial" w:cs="Arial"/>
          <w:bCs/>
          <w:sz w:val="16"/>
          <w:szCs w:val="16"/>
          <w:lang w:val="es"/>
        </w:rPr>
        <w:t>n un derecho que debe respetar</w:t>
      </w:r>
      <w:r w:rsidRPr="0040117E">
        <w:rPr>
          <w:rFonts w:ascii="Arial" w:hAnsi="Arial" w:cs="Arial"/>
          <w:bCs/>
          <w:sz w:val="16"/>
          <w:szCs w:val="16"/>
          <w:lang w:val="es"/>
        </w:rPr>
        <w:t xml:space="preserve">, por lo </w:t>
      </w:r>
      <w:r w:rsidR="008F728A" w:rsidRPr="0040117E">
        <w:rPr>
          <w:rFonts w:ascii="Arial" w:hAnsi="Arial" w:cs="Arial"/>
          <w:bCs/>
          <w:sz w:val="16"/>
          <w:szCs w:val="16"/>
          <w:lang w:val="es"/>
        </w:rPr>
        <w:t>tanto,</w:t>
      </w:r>
      <w:r w:rsidRPr="0040117E">
        <w:rPr>
          <w:rFonts w:ascii="Arial" w:hAnsi="Arial" w:cs="Arial"/>
          <w:bCs/>
          <w:sz w:val="16"/>
          <w:szCs w:val="16"/>
          <w:lang w:val="es"/>
        </w:rPr>
        <w:t xml:space="preserve"> dejo firmado como constancia de mi decisión, así las cosas: </w:t>
      </w:r>
      <w:r w:rsidRPr="0040117E">
        <w:rPr>
          <w:rFonts w:ascii="Arial" w:hAnsi="Arial" w:cs="Arial"/>
          <w:b/>
          <w:bCs/>
          <w:sz w:val="16"/>
          <w:szCs w:val="16"/>
          <w:lang w:val="es"/>
        </w:rPr>
        <w:t>NO AUTORIZO</w:t>
      </w:r>
      <w:r w:rsidRPr="0040117E">
        <w:rPr>
          <w:rFonts w:ascii="Arial" w:hAnsi="Arial" w:cs="Arial"/>
          <w:bCs/>
          <w:sz w:val="16"/>
          <w:szCs w:val="16"/>
          <w:lang w:val="es"/>
        </w:rPr>
        <w:t xml:space="preserve"> la realización del procedimiento y renuncio a sus beneficios, haciéndome responsable de las posibles complicaciones</w:t>
      </w:r>
      <w:r w:rsidR="00D7272E" w:rsidRPr="0040117E">
        <w:rPr>
          <w:rFonts w:ascii="Arial" w:hAnsi="Arial" w:cs="Arial"/>
          <w:bCs/>
          <w:sz w:val="16"/>
          <w:szCs w:val="16"/>
          <w:lang w:val="es"/>
        </w:rPr>
        <w:t xml:space="preserve"> o Riesgos para mi salud</w:t>
      </w:r>
      <w:r w:rsidRPr="0040117E">
        <w:rPr>
          <w:rFonts w:ascii="Arial" w:hAnsi="Arial" w:cs="Arial"/>
          <w:bCs/>
          <w:sz w:val="16"/>
          <w:szCs w:val="16"/>
          <w:lang w:val="es"/>
        </w:rPr>
        <w:t xml:space="preserve"> de la no ejecución.</w:t>
      </w:r>
    </w:p>
    <w:p w14:paraId="475E265E" w14:textId="77777777" w:rsidR="00A0460C" w:rsidRPr="0040117E" w:rsidRDefault="00A0460C" w:rsidP="00D7272E">
      <w:pPr>
        <w:pStyle w:val="Sinespaciado"/>
        <w:jc w:val="both"/>
        <w:rPr>
          <w:rFonts w:ascii="Arial" w:hAnsi="Arial" w:cs="Arial"/>
          <w:bCs/>
          <w:sz w:val="16"/>
          <w:szCs w:val="16"/>
          <w:lang w:val="es"/>
        </w:rPr>
      </w:pPr>
    </w:p>
    <w:p w14:paraId="5BAF75D4" w14:textId="75483D00" w:rsidR="00A0460C" w:rsidRDefault="002E4AEB" w:rsidP="002E4AEB">
      <w:pPr>
        <w:pStyle w:val="Sinespaciado"/>
        <w:jc w:val="both"/>
        <w:rPr>
          <w:rFonts w:ascii="Arial" w:hAnsi="Arial" w:cs="Arial"/>
          <w:sz w:val="16"/>
          <w:szCs w:val="16"/>
        </w:rPr>
      </w:pPr>
      <w:r w:rsidRPr="0040117E">
        <w:rPr>
          <w:rFonts w:ascii="Arial" w:hAnsi="Arial" w:cs="Arial"/>
          <w:sz w:val="16"/>
          <w:szCs w:val="16"/>
        </w:rPr>
        <w:t>Indique las causas del disentimiento</w:t>
      </w:r>
      <w:r w:rsidR="00A0460C">
        <w:rPr>
          <w:rFonts w:ascii="Arial" w:hAnsi="Arial" w:cs="Arial"/>
          <w:sz w:val="16"/>
          <w:szCs w:val="16"/>
        </w:rPr>
        <w:t>:</w:t>
      </w:r>
    </w:p>
    <w:p w14:paraId="02986986" w14:textId="0A81D25F" w:rsidR="002E4AEB" w:rsidRPr="0040117E" w:rsidRDefault="002E4AEB" w:rsidP="002E4AEB">
      <w:pPr>
        <w:pStyle w:val="Sinespaciado"/>
        <w:jc w:val="both"/>
        <w:rPr>
          <w:rFonts w:ascii="Arial" w:hAnsi="Arial" w:cs="Arial"/>
          <w:sz w:val="16"/>
          <w:szCs w:val="16"/>
        </w:rPr>
      </w:pPr>
      <w:r w:rsidRPr="0040117E">
        <w:rPr>
          <w:rFonts w:ascii="Arial" w:hAnsi="Arial" w:cs="Arial"/>
          <w:sz w:val="16"/>
          <w:szCs w:val="16"/>
        </w:rPr>
        <w:t>_____________________________________________________________________________________________</w:t>
      </w:r>
      <w:r w:rsidR="00A0460C">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1DBE7" w14:textId="1DA24679" w:rsidR="002E4AEB" w:rsidRPr="0040117E" w:rsidRDefault="002E4AEB" w:rsidP="002E4AEB">
      <w:pPr>
        <w:pStyle w:val="Sinespaciad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280"/>
        <w:gridCol w:w="2173"/>
        <w:gridCol w:w="2131"/>
      </w:tblGrid>
      <w:tr w:rsidR="00893091" w:rsidRPr="00211241" w14:paraId="62B05624" w14:textId="77777777" w:rsidTr="00A0460C">
        <w:tc>
          <w:tcPr>
            <w:tcW w:w="2398" w:type="dxa"/>
            <w:shd w:val="clear" w:color="auto" w:fill="E2EFD9" w:themeFill="accent6" w:themeFillTint="33"/>
            <w:vAlign w:val="center"/>
          </w:tcPr>
          <w:p w14:paraId="5D8A4288" w14:textId="77777777" w:rsidR="00893091" w:rsidRPr="00211241" w:rsidRDefault="00893091" w:rsidP="00A0460C">
            <w:pPr>
              <w:pStyle w:val="Sinespaciado"/>
              <w:rPr>
                <w:rFonts w:ascii="Arial" w:hAnsi="Arial" w:cs="Arial"/>
                <w:b/>
                <w:bCs/>
                <w:color w:val="FFFFFF"/>
                <w:sz w:val="16"/>
                <w:szCs w:val="16"/>
                <w:lang w:val="es" w:eastAsia="en-US"/>
              </w:rPr>
            </w:pPr>
          </w:p>
        </w:tc>
        <w:tc>
          <w:tcPr>
            <w:tcW w:w="4280" w:type="dxa"/>
            <w:shd w:val="clear" w:color="auto" w:fill="E2EFD9" w:themeFill="accent6" w:themeFillTint="33"/>
            <w:vAlign w:val="center"/>
          </w:tcPr>
          <w:p w14:paraId="1C273852" w14:textId="77777777" w:rsidR="00893091" w:rsidRPr="00211241" w:rsidRDefault="00893091" w:rsidP="00A0460C">
            <w:pPr>
              <w:pStyle w:val="Sinespaciado"/>
              <w:rPr>
                <w:rFonts w:ascii="Arial" w:hAnsi="Arial" w:cs="Arial"/>
                <w:b/>
                <w:bCs/>
                <w:sz w:val="16"/>
                <w:szCs w:val="16"/>
                <w:lang w:val="es" w:eastAsia="en-US"/>
              </w:rPr>
            </w:pPr>
            <w:r w:rsidRPr="00211241">
              <w:rPr>
                <w:rFonts w:ascii="Arial" w:hAnsi="Arial" w:cs="Arial"/>
                <w:b/>
                <w:bCs/>
                <w:sz w:val="16"/>
                <w:szCs w:val="16"/>
                <w:lang w:val="es" w:eastAsia="en-US"/>
              </w:rPr>
              <w:t>NOMBRE</w:t>
            </w:r>
          </w:p>
        </w:tc>
        <w:tc>
          <w:tcPr>
            <w:tcW w:w="2173" w:type="dxa"/>
            <w:shd w:val="clear" w:color="auto" w:fill="E2EFD9" w:themeFill="accent6" w:themeFillTint="33"/>
            <w:vAlign w:val="center"/>
          </w:tcPr>
          <w:p w14:paraId="27A85E42" w14:textId="77777777" w:rsidR="00893091" w:rsidRPr="00211241" w:rsidRDefault="00893091" w:rsidP="00A0460C">
            <w:pPr>
              <w:pStyle w:val="Sinespaciado"/>
              <w:rPr>
                <w:rFonts w:ascii="Arial" w:hAnsi="Arial" w:cs="Arial"/>
                <w:b/>
                <w:bCs/>
                <w:sz w:val="16"/>
                <w:szCs w:val="16"/>
                <w:lang w:val="es" w:eastAsia="en-US"/>
              </w:rPr>
            </w:pPr>
            <w:r w:rsidRPr="00211241">
              <w:rPr>
                <w:rFonts w:ascii="Arial" w:hAnsi="Arial" w:cs="Arial"/>
                <w:b/>
                <w:bCs/>
                <w:sz w:val="16"/>
                <w:szCs w:val="16"/>
                <w:lang w:val="es" w:eastAsia="en-US"/>
              </w:rPr>
              <w:t>IDENTIFICACIÓN</w:t>
            </w:r>
          </w:p>
        </w:tc>
        <w:tc>
          <w:tcPr>
            <w:tcW w:w="2131" w:type="dxa"/>
            <w:shd w:val="clear" w:color="auto" w:fill="E2EFD9" w:themeFill="accent6" w:themeFillTint="33"/>
            <w:vAlign w:val="center"/>
          </w:tcPr>
          <w:p w14:paraId="0134D3DC" w14:textId="77777777" w:rsidR="00893091" w:rsidRPr="00211241" w:rsidRDefault="00893091" w:rsidP="00A0460C">
            <w:pPr>
              <w:pStyle w:val="Sinespaciado"/>
              <w:rPr>
                <w:rFonts w:ascii="Arial" w:hAnsi="Arial" w:cs="Arial"/>
                <w:b/>
                <w:bCs/>
                <w:sz w:val="16"/>
                <w:szCs w:val="16"/>
                <w:lang w:val="es" w:eastAsia="en-US"/>
              </w:rPr>
            </w:pPr>
            <w:r w:rsidRPr="00211241">
              <w:rPr>
                <w:rFonts w:ascii="Arial" w:hAnsi="Arial" w:cs="Arial"/>
                <w:b/>
                <w:bCs/>
                <w:sz w:val="16"/>
                <w:szCs w:val="16"/>
                <w:lang w:val="es" w:eastAsia="en-US"/>
              </w:rPr>
              <w:t>FIRMA O HUELLA</w:t>
            </w:r>
          </w:p>
        </w:tc>
      </w:tr>
      <w:tr w:rsidR="00893091" w:rsidRPr="00211241" w14:paraId="3B04313F" w14:textId="77777777" w:rsidTr="00A0460C">
        <w:trPr>
          <w:trHeight w:val="263"/>
        </w:trPr>
        <w:tc>
          <w:tcPr>
            <w:tcW w:w="2398" w:type="dxa"/>
            <w:shd w:val="clear" w:color="auto" w:fill="E2EFD9" w:themeFill="accent6" w:themeFillTint="33"/>
            <w:vAlign w:val="center"/>
          </w:tcPr>
          <w:p w14:paraId="21E59E43" w14:textId="77777777" w:rsidR="00893091" w:rsidRPr="00211241" w:rsidRDefault="00893091" w:rsidP="00A0460C">
            <w:pPr>
              <w:pStyle w:val="Sinespaciado"/>
              <w:rPr>
                <w:rFonts w:ascii="Arial" w:hAnsi="Arial" w:cs="Arial"/>
                <w:b/>
                <w:bCs/>
                <w:sz w:val="16"/>
                <w:szCs w:val="16"/>
                <w:lang w:val="es" w:eastAsia="en-US"/>
              </w:rPr>
            </w:pPr>
            <w:r w:rsidRPr="00211241">
              <w:rPr>
                <w:rFonts w:ascii="Arial" w:hAnsi="Arial" w:cs="Arial"/>
                <w:b/>
                <w:bCs/>
                <w:sz w:val="16"/>
                <w:szCs w:val="16"/>
                <w:lang w:val="es" w:eastAsia="en-US"/>
              </w:rPr>
              <w:t>Paciente</w:t>
            </w:r>
          </w:p>
        </w:tc>
        <w:tc>
          <w:tcPr>
            <w:tcW w:w="4280" w:type="dxa"/>
            <w:shd w:val="clear" w:color="auto" w:fill="auto"/>
            <w:vAlign w:val="center"/>
          </w:tcPr>
          <w:p w14:paraId="00F546F6" w14:textId="77777777" w:rsidR="00893091" w:rsidRPr="00211241" w:rsidRDefault="00893091" w:rsidP="00A0460C">
            <w:pPr>
              <w:pStyle w:val="Sinespaciado"/>
              <w:rPr>
                <w:rFonts w:ascii="Arial" w:hAnsi="Arial" w:cs="Arial"/>
                <w:bCs/>
                <w:sz w:val="16"/>
                <w:szCs w:val="16"/>
                <w:lang w:val="es" w:eastAsia="en-US"/>
              </w:rPr>
            </w:pPr>
          </w:p>
        </w:tc>
        <w:tc>
          <w:tcPr>
            <w:tcW w:w="2173" w:type="dxa"/>
            <w:shd w:val="clear" w:color="auto" w:fill="auto"/>
            <w:vAlign w:val="center"/>
          </w:tcPr>
          <w:p w14:paraId="5CAFFDF1" w14:textId="77777777" w:rsidR="00893091" w:rsidRPr="00211241" w:rsidRDefault="00893091" w:rsidP="00A0460C">
            <w:pPr>
              <w:pStyle w:val="Sinespaciado"/>
              <w:rPr>
                <w:rFonts w:ascii="Arial" w:hAnsi="Arial" w:cs="Arial"/>
                <w:bCs/>
                <w:sz w:val="16"/>
                <w:szCs w:val="16"/>
                <w:lang w:val="es" w:eastAsia="en-US"/>
              </w:rPr>
            </w:pPr>
          </w:p>
        </w:tc>
        <w:tc>
          <w:tcPr>
            <w:tcW w:w="2131" w:type="dxa"/>
            <w:shd w:val="clear" w:color="auto" w:fill="auto"/>
            <w:vAlign w:val="center"/>
          </w:tcPr>
          <w:p w14:paraId="66ADF7B1" w14:textId="77777777" w:rsidR="00893091" w:rsidRPr="00211241" w:rsidRDefault="00893091" w:rsidP="00A0460C">
            <w:pPr>
              <w:pStyle w:val="Sinespaciado"/>
              <w:rPr>
                <w:rFonts w:ascii="Arial" w:hAnsi="Arial" w:cs="Arial"/>
                <w:bCs/>
                <w:sz w:val="16"/>
                <w:szCs w:val="16"/>
                <w:lang w:val="es" w:eastAsia="en-US"/>
              </w:rPr>
            </w:pPr>
          </w:p>
        </w:tc>
      </w:tr>
      <w:tr w:rsidR="00893091" w:rsidRPr="00211241" w14:paraId="08669EBD" w14:textId="77777777" w:rsidTr="00A0460C">
        <w:trPr>
          <w:trHeight w:val="453"/>
        </w:trPr>
        <w:tc>
          <w:tcPr>
            <w:tcW w:w="2398" w:type="dxa"/>
            <w:shd w:val="clear" w:color="auto" w:fill="E2EFD9" w:themeFill="accent6" w:themeFillTint="33"/>
            <w:vAlign w:val="center"/>
          </w:tcPr>
          <w:p w14:paraId="2AE1FF9A" w14:textId="77777777" w:rsidR="00893091" w:rsidRPr="00211241" w:rsidRDefault="00893091" w:rsidP="00A0460C">
            <w:pPr>
              <w:pStyle w:val="Sinespaciado"/>
              <w:rPr>
                <w:rFonts w:ascii="Arial" w:hAnsi="Arial" w:cs="Arial"/>
                <w:b/>
                <w:bCs/>
                <w:sz w:val="16"/>
                <w:szCs w:val="16"/>
                <w:lang w:val="es" w:eastAsia="en-US"/>
              </w:rPr>
            </w:pPr>
            <w:r w:rsidRPr="00211241">
              <w:rPr>
                <w:rFonts w:ascii="Arial" w:hAnsi="Arial" w:cs="Arial"/>
                <w:b/>
                <w:bCs/>
                <w:sz w:val="16"/>
                <w:szCs w:val="16"/>
                <w:lang w:val="es" w:eastAsia="en-US"/>
              </w:rPr>
              <w:t>Acudiente o responsable del paciente</w:t>
            </w:r>
          </w:p>
        </w:tc>
        <w:tc>
          <w:tcPr>
            <w:tcW w:w="4280" w:type="dxa"/>
            <w:shd w:val="clear" w:color="auto" w:fill="auto"/>
            <w:vAlign w:val="center"/>
          </w:tcPr>
          <w:p w14:paraId="3B1775E3" w14:textId="77777777" w:rsidR="00893091" w:rsidRPr="00211241" w:rsidRDefault="00893091" w:rsidP="00A0460C">
            <w:pPr>
              <w:pStyle w:val="Sinespaciado"/>
              <w:rPr>
                <w:rFonts w:ascii="Arial" w:hAnsi="Arial" w:cs="Arial"/>
                <w:bCs/>
                <w:sz w:val="16"/>
                <w:szCs w:val="16"/>
                <w:lang w:val="es" w:eastAsia="en-US"/>
              </w:rPr>
            </w:pPr>
          </w:p>
        </w:tc>
        <w:tc>
          <w:tcPr>
            <w:tcW w:w="2173" w:type="dxa"/>
            <w:shd w:val="clear" w:color="auto" w:fill="auto"/>
            <w:vAlign w:val="center"/>
          </w:tcPr>
          <w:p w14:paraId="0E124F1F" w14:textId="77777777" w:rsidR="00893091" w:rsidRPr="00211241" w:rsidRDefault="00893091" w:rsidP="00A0460C">
            <w:pPr>
              <w:pStyle w:val="Sinespaciado"/>
              <w:rPr>
                <w:rFonts w:ascii="Arial" w:hAnsi="Arial" w:cs="Arial"/>
                <w:bCs/>
                <w:sz w:val="16"/>
                <w:szCs w:val="16"/>
                <w:lang w:val="es" w:eastAsia="en-US"/>
              </w:rPr>
            </w:pPr>
          </w:p>
        </w:tc>
        <w:tc>
          <w:tcPr>
            <w:tcW w:w="2131" w:type="dxa"/>
            <w:shd w:val="clear" w:color="auto" w:fill="auto"/>
            <w:vAlign w:val="center"/>
          </w:tcPr>
          <w:p w14:paraId="6F7220F1" w14:textId="77777777" w:rsidR="00893091" w:rsidRPr="00211241" w:rsidRDefault="00893091" w:rsidP="00A0460C">
            <w:pPr>
              <w:pStyle w:val="Sinespaciado"/>
              <w:rPr>
                <w:rFonts w:ascii="Arial" w:hAnsi="Arial" w:cs="Arial"/>
                <w:bCs/>
                <w:sz w:val="16"/>
                <w:szCs w:val="16"/>
                <w:lang w:val="es" w:eastAsia="en-US"/>
              </w:rPr>
            </w:pPr>
          </w:p>
        </w:tc>
      </w:tr>
      <w:tr w:rsidR="00893091" w:rsidRPr="00211241" w14:paraId="034200C9" w14:textId="77777777" w:rsidTr="00A0460C">
        <w:trPr>
          <w:trHeight w:val="305"/>
        </w:trPr>
        <w:tc>
          <w:tcPr>
            <w:tcW w:w="2398" w:type="dxa"/>
            <w:shd w:val="clear" w:color="auto" w:fill="E2EFD9" w:themeFill="accent6" w:themeFillTint="33"/>
            <w:vAlign w:val="center"/>
          </w:tcPr>
          <w:p w14:paraId="63E45C66" w14:textId="77685430" w:rsidR="00893091" w:rsidRPr="00211241" w:rsidRDefault="00977E04" w:rsidP="00A0460C">
            <w:pPr>
              <w:pStyle w:val="Sinespaciado"/>
              <w:rPr>
                <w:rFonts w:ascii="Arial" w:hAnsi="Arial" w:cs="Arial"/>
                <w:bCs/>
                <w:sz w:val="16"/>
                <w:szCs w:val="16"/>
                <w:lang w:val="es" w:eastAsia="en-US"/>
              </w:rPr>
            </w:pPr>
            <w:r w:rsidRPr="00211241">
              <w:rPr>
                <w:rFonts w:ascii="Arial" w:hAnsi="Arial" w:cs="Arial"/>
                <w:b/>
                <w:bCs/>
                <w:sz w:val="16"/>
                <w:szCs w:val="16"/>
                <w:lang w:val="es" w:eastAsia="en-US"/>
              </w:rPr>
              <w:t>Médico</w:t>
            </w:r>
            <w:r w:rsidR="00893091" w:rsidRPr="00211241">
              <w:rPr>
                <w:rFonts w:ascii="Arial" w:hAnsi="Arial" w:cs="Arial"/>
                <w:b/>
                <w:bCs/>
                <w:sz w:val="16"/>
                <w:szCs w:val="16"/>
                <w:lang w:val="es" w:eastAsia="en-US"/>
              </w:rPr>
              <w:t xml:space="preserve"> o profesional asistencial</w:t>
            </w:r>
          </w:p>
        </w:tc>
        <w:tc>
          <w:tcPr>
            <w:tcW w:w="4280" w:type="dxa"/>
            <w:shd w:val="clear" w:color="auto" w:fill="auto"/>
            <w:vAlign w:val="center"/>
          </w:tcPr>
          <w:p w14:paraId="4AB9A78B" w14:textId="77777777" w:rsidR="00893091" w:rsidRPr="00211241" w:rsidRDefault="00893091" w:rsidP="00A0460C">
            <w:pPr>
              <w:pStyle w:val="Sinespaciado"/>
              <w:rPr>
                <w:rFonts w:ascii="Arial" w:hAnsi="Arial" w:cs="Arial"/>
                <w:bCs/>
                <w:sz w:val="16"/>
                <w:szCs w:val="16"/>
                <w:lang w:val="es" w:eastAsia="en-US"/>
              </w:rPr>
            </w:pPr>
          </w:p>
        </w:tc>
        <w:tc>
          <w:tcPr>
            <w:tcW w:w="2173" w:type="dxa"/>
            <w:shd w:val="clear" w:color="auto" w:fill="auto"/>
            <w:vAlign w:val="center"/>
          </w:tcPr>
          <w:p w14:paraId="4F5D6E50" w14:textId="77777777" w:rsidR="00893091" w:rsidRPr="00211241" w:rsidRDefault="00893091" w:rsidP="00A0460C">
            <w:pPr>
              <w:pStyle w:val="Sinespaciado"/>
              <w:rPr>
                <w:rFonts w:ascii="Arial" w:hAnsi="Arial" w:cs="Arial"/>
                <w:bCs/>
                <w:sz w:val="16"/>
                <w:szCs w:val="16"/>
                <w:lang w:val="es" w:eastAsia="en-US"/>
              </w:rPr>
            </w:pPr>
          </w:p>
        </w:tc>
        <w:tc>
          <w:tcPr>
            <w:tcW w:w="2131" w:type="dxa"/>
            <w:shd w:val="clear" w:color="auto" w:fill="auto"/>
            <w:vAlign w:val="center"/>
          </w:tcPr>
          <w:p w14:paraId="4E5DE5B4" w14:textId="77777777" w:rsidR="00893091" w:rsidRPr="00211241" w:rsidRDefault="00893091" w:rsidP="00A0460C">
            <w:pPr>
              <w:pStyle w:val="Sinespaciado"/>
              <w:rPr>
                <w:rFonts w:ascii="Arial" w:hAnsi="Arial" w:cs="Arial"/>
                <w:bCs/>
                <w:sz w:val="16"/>
                <w:szCs w:val="16"/>
                <w:lang w:val="es" w:eastAsia="en-US"/>
              </w:rPr>
            </w:pPr>
          </w:p>
        </w:tc>
      </w:tr>
    </w:tbl>
    <w:p w14:paraId="525DD8C4" w14:textId="77777777" w:rsidR="00EC7D9D" w:rsidRPr="0040117E" w:rsidRDefault="00EC7D9D" w:rsidP="00D7272E">
      <w:pPr>
        <w:pStyle w:val="Sinespaciado"/>
        <w:jc w:val="both"/>
        <w:rPr>
          <w:rFonts w:ascii="Arial" w:hAnsi="Arial" w:cs="Arial"/>
          <w:b/>
          <w:bCs/>
          <w:sz w:val="16"/>
          <w:szCs w:val="16"/>
          <w:lang w:val="es"/>
        </w:rPr>
      </w:pPr>
    </w:p>
    <w:tbl>
      <w:tblPr>
        <w:tblStyle w:val="Tablaconcuadrcula"/>
        <w:tblW w:w="10910" w:type="dxa"/>
        <w:tblLook w:val="04A0" w:firstRow="1" w:lastRow="0" w:firstColumn="1" w:lastColumn="0" w:noHBand="0" w:noVBand="1"/>
      </w:tblPr>
      <w:tblGrid>
        <w:gridCol w:w="10910"/>
      </w:tblGrid>
      <w:tr w:rsidR="00893091" w14:paraId="3B99B427" w14:textId="77777777" w:rsidTr="00893091">
        <w:trPr>
          <w:trHeight w:val="209"/>
        </w:trPr>
        <w:tc>
          <w:tcPr>
            <w:tcW w:w="10910" w:type="dxa"/>
            <w:shd w:val="clear" w:color="auto" w:fill="E2EFD9" w:themeFill="accent6" w:themeFillTint="33"/>
          </w:tcPr>
          <w:p w14:paraId="62CC3DC1" w14:textId="77777777" w:rsidR="00977E04" w:rsidRDefault="00977E04" w:rsidP="000D03F6">
            <w:pPr>
              <w:pStyle w:val="Sinespaciado"/>
              <w:jc w:val="both"/>
              <w:rPr>
                <w:rFonts w:ascii="Arial" w:hAnsi="Arial" w:cs="Arial"/>
                <w:b/>
                <w:sz w:val="16"/>
                <w:szCs w:val="16"/>
              </w:rPr>
            </w:pPr>
          </w:p>
          <w:p w14:paraId="416F9C90" w14:textId="77777777" w:rsidR="00893091" w:rsidRDefault="00893091" w:rsidP="000D03F6">
            <w:pPr>
              <w:pStyle w:val="Sinespaciado"/>
              <w:jc w:val="both"/>
              <w:rPr>
                <w:rFonts w:ascii="Arial" w:hAnsi="Arial" w:cs="Arial"/>
                <w:b/>
                <w:sz w:val="16"/>
                <w:szCs w:val="16"/>
              </w:rPr>
            </w:pPr>
            <w:r w:rsidRPr="00211241">
              <w:rPr>
                <w:rFonts w:ascii="Arial" w:hAnsi="Arial" w:cs="Arial"/>
                <w:b/>
                <w:sz w:val="16"/>
                <w:szCs w:val="16"/>
              </w:rPr>
              <w:t>RECOMENDACIONES POST PROCEDIMIENTO</w:t>
            </w:r>
            <w:r>
              <w:rPr>
                <w:rFonts w:ascii="Arial" w:hAnsi="Arial" w:cs="Arial"/>
                <w:b/>
                <w:sz w:val="16"/>
                <w:szCs w:val="16"/>
              </w:rPr>
              <w:t>:</w:t>
            </w:r>
          </w:p>
        </w:tc>
      </w:tr>
      <w:tr w:rsidR="00893091" w14:paraId="0FD27231" w14:textId="77777777" w:rsidTr="00893091">
        <w:trPr>
          <w:trHeight w:val="781"/>
        </w:trPr>
        <w:tc>
          <w:tcPr>
            <w:tcW w:w="10910" w:type="dxa"/>
          </w:tcPr>
          <w:p w14:paraId="5069FFE3" w14:textId="77777777" w:rsidR="00977E04" w:rsidRDefault="00977E04" w:rsidP="00893091">
            <w:pPr>
              <w:pStyle w:val="Sinespaciado"/>
              <w:jc w:val="both"/>
              <w:rPr>
                <w:rFonts w:ascii="Arial" w:hAnsi="Arial" w:cs="Arial"/>
                <w:sz w:val="16"/>
                <w:szCs w:val="16"/>
              </w:rPr>
            </w:pPr>
          </w:p>
          <w:p w14:paraId="5F82AD54" w14:textId="77777777" w:rsidR="00893091" w:rsidRPr="0040117E" w:rsidRDefault="00893091" w:rsidP="00893091">
            <w:pPr>
              <w:pStyle w:val="Sinespaciado"/>
              <w:jc w:val="both"/>
              <w:rPr>
                <w:rFonts w:ascii="Arial" w:hAnsi="Arial" w:cs="Arial"/>
                <w:sz w:val="16"/>
                <w:szCs w:val="16"/>
              </w:rPr>
            </w:pPr>
            <w:r w:rsidRPr="0040117E">
              <w:rPr>
                <w:rFonts w:ascii="Arial" w:hAnsi="Arial" w:cs="Arial"/>
                <w:sz w:val="16"/>
                <w:szCs w:val="16"/>
              </w:rPr>
              <w:t>1.Dieta normal baja en grasas y azucares rica en fibras</w:t>
            </w:r>
          </w:p>
          <w:p w14:paraId="33406022" w14:textId="77777777" w:rsidR="00893091" w:rsidRPr="0040117E" w:rsidRDefault="00893091" w:rsidP="00893091">
            <w:pPr>
              <w:pStyle w:val="Sinespaciado"/>
              <w:jc w:val="both"/>
              <w:rPr>
                <w:rFonts w:ascii="Arial" w:hAnsi="Arial" w:cs="Arial"/>
                <w:sz w:val="16"/>
                <w:szCs w:val="16"/>
              </w:rPr>
            </w:pPr>
            <w:r w:rsidRPr="0040117E">
              <w:rPr>
                <w:rFonts w:ascii="Arial" w:hAnsi="Arial" w:cs="Arial"/>
                <w:sz w:val="16"/>
                <w:szCs w:val="16"/>
              </w:rPr>
              <w:t>2. Ejercicio de piso pélvico</w:t>
            </w:r>
          </w:p>
          <w:p w14:paraId="47B4D26A" w14:textId="77777777" w:rsidR="00893091" w:rsidRPr="0040117E" w:rsidRDefault="00893091" w:rsidP="00893091">
            <w:pPr>
              <w:pStyle w:val="Sinespaciado"/>
              <w:jc w:val="both"/>
              <w:rPr>
                <w:rFonts w:ascii="Arial" w:hAnsi="Arial" w:cs="Arial"/>
                <w:sz w:val="16"/>
                <w:szCs w:val="16"/>
              </w:rPr>
            </w:pPr>
            <w:r w:rsidRPr="0040117E">
              <w:rPr>
                <w:rFonts w:ascii="Arial" w:hAnsi="Arial" w:cs="Arial"/>
                <w:sz w:val="16"/>
                <w:szCs w:val="16"/>
              </w:rPr>
              <w:t>3.Toma de medicamentos analgésicos o antibióticos</w:t>
            </w:r>
          </w:p>
          <w:p w14:paraId="0D8A7B17" w14:textId="77777777" w:rsidR="00893091" w:rsidRDefault="00893091" w:rsidP="00893091">
            <w:pPr>
              <w:pStyle w:val="Sinespaciado"/>
              <w:jc w:val="both"/>
              <w:rPr>
                <w:rFonts w:ascii="Arial" w:hAnsi="Arial" w:cs="Arial"/>
                <w:sz w:val="16"/>
                <w:szCs w:val="16"/>
              </w:rPr>
            </w:pPr>
            <w:r w:rsidRPr="0040117E">
              <w:rPr>
                <w:rFonts w:ascii="Arial" w:hAnsi="Arial" w:cs="Arial"/>
                <w:sz w:val="16"/>
                <w:szCs w:val="16"/>
              </w:rPr>
              <w:t>4. Control posoperatorio en un plazo de 10 días</w:t>
            </w:r>
          </w:p>
          <w:p w14:paraId="04C84D1C" w14:textId="15338F2B" w:rsidR="00977E04" w:rsidRDefault="00977E04" w:rsidP="00893091">
            <w:pPr>
              <w:pStyle w:val="Sinespaciado"/>
              <w:jc w:val="both"/>
              <w:rPr>
                <w:rFonts w:ascii="Arial" w:hAnsi="Arial" w:cs="Arial"/>
                <w:b/>
                <w:sz w:val="16"/>
                <w:szCs w:val="16"/>
              </w:rPr>
            </w:pPr>
          </w:p>
        </w:tc>
      </w:tr>
    </w:tbl>
    <w:p w14:paraId="01F3EA82" w14:textId="0578331B" w:rsidR="004516A6" w:rsidRPr="0040117E" w:rsidRDefault="004516A6" w:rsidP="002E4AEB">
      <w:pPr>
        <w:pStyle w:val="Sinespaciado"/>
        <w:jc w:val="both"/>
        <w:rPr>
          <w:rFonts w:ascii="Arial" w:hAnsi="Arial" w:cs="Arial"/>
          <w:sz w:val="16"/>
          <w:szCs w:val="16"/>
          <w:lang w:val="es-ES"/>
        </w:rPr>
      </w:pPr>
    </w:p>
    <w:p w14:paraId="5A7E5EDD" w14:textId="06391A51" w:rsidR="002E6003" w:rsidRPr="0040117E" w:rsidRDefault="004516A6" w:rsidP="002E4AEB">
      <w:pPr>
        <w:pStyle w:val="Sinespaciado"/>
        <w:jc w:val="both"/>
        <w:rPr>
          <w:rFonts w:ascii="Arial" w:hAnsi="Arial" w:cs="Arial"/>
          <w:sz w:val="16"/>
          <w:szCs w:val="16"/>
          <w:lang w:val="es-ES"/>
        </w:rPr>
      </w:pPr>
      <w:r w:rsidRPr="0040117E">
        <w:rPr>
          <w:rFonts w:ascii="Arial" w:hAnsi="Arial" w:cs="Arial"/>
          <w:sz w:val="16"/>
          <w:szCs w:val="16"/>
          <w:lang w:val="es-ES"/>
        </w:rPr>
        <w:t xml:space="preserve">                                                                                            </w:t>
      </w:r>
    </w:p>
    <w:p w14:paraId="49ADF23A" w14:textId="31326D91" w:rsidR="002E6003" w:rsidRPr="0040117E" w:rsidRDefault="002E6003" w:rsidP="002E4AEB">
      <w:pPr>
        <w:pStyle w:val="Sinespaciado"/>
        <w:jc w:val="both"/>
        <w:rPr>
          <w:rFonts w:ascii="Arial" w:hAnsi="Arial" w:cs="Arial"/>
          <w:sz w:val="16"/>
          <w:szCs w:val="16"/>
          <w:lang w:val="es-ES"/>
        </w:rPr>
      </w:pPr>
    </w:p>
    <w:p w14:paraId="58EAF20A" w14:textId="77777777" w:rsidR="004516A6" w:rsidRPr="0040117E" w:rsidRDefault="004516A6" w:rsidP="002E4AEB">
      <w:pPr>
        <w:pStyle w:val="Sinespaciado"/>
        <w:jc w:val="both"/>
        <w:rPr>
          <w:rFonts w:ascii="Arial" w:hAnsi="Arial" w:cs="Arial"/>
          <w:sz w:val="16"/>
          <w:szCs w:val="16"/>
          <w:u w:val="single"/>
        </w:rPr>
      </w:pPr>
    </w:p>
    <w:sectPr w:rsidR="004516A6" w:rsidRPr="0040117E" w:rsidSect="00A0460C">
      <w:headerReference w:type="default" r:id="rId7"/>
      <w:footerReference w:type="default" r:id="rId8"/>
      <w:pgSz w:w="12240" w:h="15840" w:code="1"/>
      <w:pgMar w:top="142" w:right="567" w:bottom="426" w:left="567"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F77F" w14:textId="77777777" w:rsidR="007D5AF6" w:rsidRDefault="007D5AF6" w:rsidP="00467A96">
      <w:pPr>
        <w:spacing w:after="0" w:line="240" w:lineRule="auto"/>
      </w:pPr>
      <w:r>
        <w:separator/>
      </w:r>
    </w:p>
  </w:endnote>
  <w:endnote w:type="continuationSeparator" w:id="0">
    <w:p w14:paraId="30B55B5A" w14:textId="77777777" w:rsidR="007D5AF6" w:rsidRDefault="007D5AF6"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D42" w14:textId="17F22DCD" w:rsidR="0079600A" w:rsidRPr="0079600A" w:rsidRDefault="0079600A">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4D1964" w:rsidRPr="004D1964">
      <w:rPr>
        <w:noProof/>
        <w:color w:val="000000"/>
        <w:lang w:val="es-ES"/>
      </w:rPr>
      <w:t>3</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4D1964" w:rsidRPr="004D1964">
      <w:rPr>
        <w:noProof/>
        <w:color w:val="000000"/>
        <w:lang w:val="es-ES"/>
      </w:rPr>
      <w:t>3</w:t>
    </w:r>
    <w:r w:rsidRPr="0079600A">
      <w:rPr>
        <w:color w:val="000000"/>
      </w:rPr>
      <w:fldChar w:fldCharType="end"/>
    </w:r>
  </w:p>
  <w:p w14:paraId="1CDCA3ED" w14:textId="77777777" w:rsidR="00C32A36" w:rsidRDefault="00C32A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ECA2" w14:textId="77777777" w:rsidR="007D5AF6" w:rsidRDefault="007D5AF6" w:rsidP="00467A96">
      <w:pPr>
        <w:spacing w:after="0" w:line="240" w:lineRule="auto"/>
      </w:pPr>
      <w:r>
        <w:separator/>
      </w:r>
    </w:p>
  </w:footnote>
  <w:footnote w:type="continuationSeparator" w:id="0">
    <w:p w14:paraId="48CD6B58" w14:textId="77777777" w:rsidR="007D5AF6" w:rsidRDefault="007D5AF6"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5" w:type="dxa"/>
      <w:tblCellMar>
        <w:left w:w="70" w:type="dxa"/>
        <w:right w:w="70" w:type="dxa"/>
      </w:tblCellMar>
      <w:tblLook w:val="04A0" w:firstRow="1" w:lastRow="0" w:firstColumn="1" w:lastColumn="0" w:noHBand="0" w:noVBand="1"/>
    </w:tblPr>
    <w:tblGrid>
      <w:gridCol w:w="2218"/>
      <w:gridCol w:w="3352"/>
      <w:gridCol w:w="1565"/>
      <w:gridCol w:w="1785"/>
      <w:gridCol w:w="2084"/>
      <w:gridCol w:w="171"/>
    </w:tblGrid>
    <w:tr w:rsidR="0040117E" w:rsidRPr="00A0460C" w14:paraId="4EDFE66E" w14:textId="77777777" w:rsidTr="00A0460C">
      <w:trPr>
        <w:gridAfter w:val="1"/>
        <w:wAfter w:w="171" w:type="dxa"/>
        <w:trHeight w:val="269"/>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47111" w14:textId="034A56A5" w:rsidR="0040117E" w:rsidRPr="00A0460C" w:rsidRDefault="00A0460C" w:rsidP="00A0460C">
          <w:pPr>
            <w:pStyle w:val="Sinespaciado"/>
            <w:jc w:val="center"/>
            <w:rPr>
              <w:rFonts w:asciiTheme="majorHAnsi" w:hAnsiTheme="majorHAnsi" w:cstheme="majorHAnsi"/>
              <w:sz w:val="20"/>
              <w:szCs w:val="20"/>
            </w:rPr>
          </w:pPr>
          <w:r w:rsidRPr="00A0460C">
            <w:rPr>
              <w:rFonts w:asciiTheme="majorHAnsi" w:hAnsiTheme="majorHAnsi" w:cstheme="majorHAnsi"/>
              <w:noProof/>
              <w:sz w:val="20"/>
              <w:szCs w:val="20"/>
            </w:rPr>
            <w:drawing>
              <wp:anchor distT="0" distB="0" distL="114300" distR="114300" simplePos="0" relativeHeight="251658240" behindDoc="1" locked="0" layoutInCell="1" allowOverlap="1" wp14:anchorId="55EAA4E6" wp14:editId="47D06A1B">
                <wp:simplePos x="0" y="0"/>
                <wp:positionH relativeFrom="column">
                  <wp:posOffset>257175</wp:posOffset>
                </wp:positionH>
                <wp:positionV relativeFrom="paragraph">
                  <wp:posOffset>-42545</wp:posOffset>
                </wp:positionV>
                <wp:extent cx="866775" cy="693420"/>
                <wp:effectExtent l="0" t="0" r="9525" b="0"/>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2673F" w14:textId="77777777" w:rsidR="0040117E" w:rsidRPr="00A0460C" w:rsidRDefault="0040117E" w:rsidP="00A0460C">
          <w:pPr>
            <w:pStyle w:val="Sinespaciado"/>
            <w:jc w:val="center"/>
            <w:rPr>
              <w:rFonts w:asciiTheme="majorHAnsi" w:hAnsiTheme="majorHAnsi" w:cstheme="majorHAnsi"/>
              <w:b/>
              <w:bCs/>
              <w:color w:val="000000"/>
              <w:sz w:val="20"/>
              <w:szCs w:val="20"/>
            </w:rPr>
          </w:pPr>
          <w:r w:rsidRPr="00A0460C">
            <w:rPr>
              <w:rFonts w:asciiTheme="majorHAnsi" w:hAnsiTheme="majorHAnsi" w:cstheme="majorHAnsi"/>
              <w:b/>
              <w:bCs/>
              <w:color w:val="000000"/>
              <w:sz w:val="20"/>
              <w:szCs w:val="20"/>
            </w:rPr>
            <w:t>HOSPITAL REGIONAL DE MONIQUIRÁ</w:t>
          </w:r>
        </w:p>
      </w:tc>
    </w:tr>
    <w:tr w:rsidR="0040117E" w:rsidRPr="00A0460C" w14:paraId="6304A799" w14:textId="77777777" w:rsidTr="00A0460C">
      <w:trPr>
        <w:trHeight w:val="2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7E97DE40" w14:textId="77777777" w:rsidR="0040117E" w:rsidRPr="00A0460C" w:rsidRDefault="0040117E" w:rsidP="00A0460C">
          <w:pPr>
            <w:pStyle w:val="Sinespaciado"/>
            <w:jc w:val="center"/>
            <w:rPr>
              <w:rFonts w:asciiTheme="majorHAnsi" w:hAnsiTheme="majorHAnsi" w:cstheme="majorHAnsi"/>
              <w:color w:val="000000"/>
              <w:sz w:val="20"/>
              <w:szCs w:val="2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23364AB7" w14:textId="77777777" w:rsidR="0040117E" w:rsidRPr="00A0460C" w:rsidRDefault="0040117E" w:rsidP="00A0460C">
          <w:pPr>
            <w:pStyle w:val="Sinespaciado"/>
            <w:jc w:val="center"/>
            <w:rPr>
              <w:rFonts w:asciiTheme="majorHAnsi" w:hAnsiTheme="majorHAnsi" w:cstheme="majorHAnsi"/>
              <w:b/>
              <w:bCs/>
              <w:color w:val="000000"/>
              <w:sz w:val="20"/>
              <w:szCs w:val="20"/>
            </w:rPr>
          </w:pPr>
        </w:p>
      </w:tc>
      <w:tc>
        <w:tcPr>
          <w:tcW w:w="171" w:type="dxa"/>
          <w:tcBorders>
            <w:top w:val="nil"/>
            <w:left w:val="nil"/>
            <w:bottom w:val="nil"/>
            <w:right w:val="nil"/>
          </w:tcBorders>
          <w:shd w:val="clear" w:color="auto" w:fill="auto"/>
          <w:noWrap/>
          <w:vAlign w:val="center"/>
          <w:hideMark/>
        </w:tcPr>
        <w:p w14:paraId="74DD25EB" w14:textId="77777777" w:rsidR="0040117E" w:rsidRPr="00A0460C" w:rsidRDefault="0040117E" w:rsidP="00A0460C">
          <w:pPr>
            <w:pStyle w:val="Sinespaciado"/>
            <w:jc w:val="center"/>
            <w:rPr>
              <w:rFonts w:asciiTheme="majorHAnsi" w:hAnsiTheme="majorHAnsi" w:cstheme="majorHAnsi"/>
              <w:b/>
              <w:bCs/>
              <w:color w:val="000000"/>
              <w:sz w:val="20"/>
              <w:szCs w:val="20"/>
            </w:rPr>
          </w:pPr>
        </w:p>
      </w:tc>
    </w:tr>
    <w:tr w:rsidR="0040117E" w:rsidRPr="00A0460C" w14:paraId="2B42C452" w14:textId="77777777" w:rsidTr="00A0460C">
      <w:trPr>
        <w:trHeight w:val="2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449E82E8" w14:textId="77777777" w:rsidR="0040117E" w:rsidRPr="00A0460C" w:rsidRDefault="0040117E" w:rsidP="00A0460C">
          <w:pPr>
            <w:pStyle w:val="Sinespaciado"/>
            <w:jc w:val="center"/>
            <w:rPr>
              <w:rFonts w:asciiTheme="majorHAnsi" w:hAnsiTheme="majorHAnsi" w:cstheme="majorHAnsi"/>
              <w:color w:val="000000"/>
              <w:sz w:val="20"/>
              <w:szCs w:val="2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60536" w14:textId="229699C9" w:rsidR="00A0460C" w:rsidRPr="00A0460C" w:rsidRDefault="00A0460C" w:rsidP="00A0460C">
          <w:pPr>
            <w:pStyle w:val="Encabezado"/>
            <w:tabs>
              <w:tab w:val="clear" w:pos="4419"/>
              <w:tab w:val="clear" w:pos="8838"/>
              <w:tab w:val="left" w:pos="1805"/>
            </w:tabs>
            <w:jc w:val="center"/>
            <w:rPr>
              <w:rFonts w:asciiTheme="majorHAnsi" w:hAnsiTheme="majorHAnsi" w:cstheme="majorHAnsi"/>
              <w:sz w:val="20"/>
              <w:szCs w:val="20"/>
            </w:rPr>
          </w:pPr>
          <w:r w:rsidRPr="00A0460C">
            <w:rPr>
              <w:rFonts w:asciiTheme="majorHAnsi" w:hAnsiTheme="majorHAnsi" w:cstheme="majorHAnsi"/>
              <w:b/>
              <w:bCs/>
              <w:color w:val="000000"/>
              <w:sz w:val="20"/>
              <w:szCs w:val="20"/>
            </w:rPr>
            <w:t xml:space="preserve">FORMATO CONSENTIMIENTO INFORMADO </w:t>
          </w:r>
          <w:r w:rsidR="0004390C">
            <w:rPr>
              <w:rFonts w:asciiTheme="majorHAnsi" w:hAnsiTheme="majorHAnsi" w:cstheme="majorHAnsi"/>
              <w:b/>
              <w:bCs/>
              <w:color w:val="000000"/>
              <w:sz w:val="20"/>
              <w:szCs w:val="20"/>
            </w:rPr>
            <w:t>PARTO VAGINAL, PARTO INSTRUMENTADO Y CESAREA DE URGENCIA</w:t>
          </w:r>
        </w:p>
        <w:p w14:paraId="1010CE75" w14:textId="290B7576" w:rsidR="0040117E" w:rsidRPr="00A0460C" w:rsidRDefault="0040117E" w:rsidP="00A0460C">
          <w:pPr>
            <w:pStyle w:val="Sinespaciado"/>
            <w:jc w:val="center"/>
            <w:rPr>
              <w:rFonts w:asciiTheme="majorHAnsi" w:hAnsiTheme="majorHAnsi" w:cstheme="majorHAnsi"/>
              <w:b/>
              <w:bCs/>
              <w:color w:val="000000"/>
              <w:sz w:val="20"/>
              <w:szCs w:val="20"/>
            </w:rPr>
          </w:pPr>
        </w:p>
      </w:tc>
      <w:tc>
        <w:tcPr>
          <w:tcW w:w="171" w:type="dxa"/>
          <w:vAlign w:val="center"/>
          <w:hideMark/>
        </w:tcPr>
        <w:p w14:paraId="6FCD1F9D" w14:textId="77777777" w:rsidR="0040117E" w:rsidRPr="00A0460C" w:rsidRDefault="0040117E" w:rsidP="00A0460C">
          <w:pPr>
            <w:pStyle w:val="Sinespaciado"/>
            <w:jc w:val="center"/>
            <w:rPr>
              <w:rFonts w:asciiTheme="majorHAnsi" w:hAnsiTheme="majorHAnsi" w:cstheme="majorHAnsi"/>
              <w:sz w:val="20"/>
              <w:szCs w:val="20"/>
            </w:rPr>
          </w:pPr>
        </w:p>
      </w:tc>
    </w:tr>
    <w:tr w:rsidR="0040117E" w:rsidRPr="00A0460C" w14:paraId="63B77F59" w14:textId="77777777" w:rsidTr="00A0460C">
      <w:trPr>
        <w:trHeight w:val="49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3B72420D" w14:textId="77777777" w:rsidR="0040117E" w:rsidRPr="00A0460C" w:rsidRDefault="0040117E" w:rsidP="00A0460C">
          <w:pPr>
            <w:pStyle w:val="Sinespaciado"/>
            <w:jc w:val="center"/>
            <w:rPr>
              <w:rFonts w:asciiTheme="majorHAnsi" w:hAnsiTheme="majorHAnsi" w:cstheme="majorHAnsi"/>
              <w:color w:val="000000"/>
              <w:sz w:val="20"/>
              <w:szCs w:val="2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295CB268" w14:textId="77777777" w:rsidR="0040117E" w:rsidRPr="00A0460C" w:rsidRDefault="0040117E" w:rsidP="00A0460C">
          <w:pPr>
            <w:pStyle w:val="Sinespaciado"/>
            <w:jc w:val="center"/>
            <w:rPr>
              <w:rFonts w:asciiTheme="majorHAnsi" w:hAnsiTheme="majorHAnsi" w:cstheme="majorHAnsi"/>
              <w:b/>
              <w:bCs/>
              <w:color w:val="000000"/>
              <w:sz w:val="20"/>
              <w:szCs w:val="20"/>
            </w:rPr>
          </w:pPr>
        </w:p>
      </w:tc>
      <w:tc>
        <w:tcPr>
          <w:tcW w:w="171" w:type="dxa"/>
          <w:tcBorders>
            <w:top w:val="nil"/>
            <w:left w:val="nil"/>
            <w:bottom w:val="nil"/>
            <w:right w:val="nil"/>
          </w:tcBorders>
          <w:shd w:val="clear" w:color="auto" w:fill="auto"/>
          <w:noWrap/>
          <w:vAlign w:val="center"/>
          <w:hideMark/>
        </w:tcPr>
        <w:p w14:paraId="643516C5" w14:textId="77777777" w:rsidR="0040117E" w:rsidRPr="00A0460C" w:rsidRDefault="0040117E" w:rsidP="00A0460C">
          <w:pPr>
            <w:pStyle w:val="Sinespaciado"/>
            <w:jc w:val="center"/>
            <w:rPr>
              <w:rFonts w:asciiTheme="majorHAnsi" w:hAnsiTheme="majorHAnsi" w:cstheme="majorHAnsi"/>
              <w:b/>
              <w:bCs/>
              <w:color w:val="000000"/>
              <w:sz w:val="20"/>
              <w:szCs w:val="20"/>
            </w:rPr>
          </w:pPr>
        </w:p>
      </w:tc>
    </w:tr>
    <w:tr w:rsidR="0040117E" w:rsidRPr="00A0460C" w14:paraId="2B3982C3" w14:textId="77777777" w:rsidTr="00A0460C">
      <w:trPr>
        <w:trHeight w:val="2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119D55DF" w14:textId="77777777" w:rsidR="0040117E" w:rsidRPr="00A0460C" w:rsidRDefault="0040117E" w:rsidP="00A0460C">
          <w:pPr>
            <w:pStyle w:val="Sinespaciado"/>
            <w:jc w:val="center"/>
            <w:rPr>
              <w:rFonts w:asciiTheme="majorHAnsi" w:hAnsiTheme="majorHAnsi" w:cstheme="majorHAnsi"/>
              <w:color w:val="000000"/>
              <w:sz w:val="20"/>
              <w:szCs w:val="2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C86EE" w14:textId="77777777" w:rsidR="00A0460C" w:rsidRPr="00A0460C" w:rsidRDefault="0040117E" w:rsidP="00A0460C">
          <w:pPr>
            <w:pStyle w:val="Sinespaciado"/>
            <w:jc w:val="center"/>
            <w:rPr>
              <w:rFonts w:asciiTheme="majorHAnsi" w:hAnsiTheme="majorHAnsi" w:cstheme="majorHAnsi"/>
              <w:b/>
              <w:color w:val="000000"/>
              <w:sz w:val="20"/>
              <w:szCs w:val="20"/>
            </w:rPr>
          </w:pPr>
          <w:r w:rsidRPr="00A0460C">
            <w:rPr>
              <w:rFonts w:asciiTheme="majorHAnsi" w:hAnsiTheme="majorHAnsi" w:cstheme="majorHAnsi"/>
              <w:b/>
              <w:color w:val="000000"/>
              <w:sz w:val="20"/>
              <w:szCs w:val="20"/>
            </w:rPr>
            <w:t xml:space="preserve">PROCESO: UNIDADES FUNCIONALES </w:t>
          </w:r>
        </w:p>
        <w:p w14:paraId="5BF40C00" w14:textId="58A29009" w:rsidR="0040117E" w:rsidRPr="00A0460C" w:rsidRDefault="0040117E" w:rsidP="00A0460C">
          <w:pPr>
            <w:pStyle w:val="Sinespaciado"/>
            <w:jc w:val="center"/>
            <w:rPr>
              <w:rFonts w:asciiTheme="majorHAnsi" w:hAnsiTheme="majorHAnsi" w:cstheme="majorHAnsi"/>
              <w:b/>
              <w:color w:val="000000"/>
              <w:sz w:val="20"/>
              <w:szCs w:val="20"/>
            </w:rPr>
          </w:pPr>
          <w:r w:rsidRPr="00A0460C">
            <w:rPr>
              <w:rFonts w:asciiTheme="majorHAnsi" w:hAnsiTheme="majorHAnsi" w:cstheme="majorHAnsi"/>
              <w:b/>
              <w:color w:val="000000"/>
              <w:sz w:val="20"/>
              <w:szCs w:val="20"/>
            </w:rPr>
            <w:t>SUBPROCESO: GINECOBSTETRICIA Y CUIDADO NEONATAL</w:t>
          </w:r>
        </w:p>
      </w:tc>
      <w:tc>
        <w:tcPr>
          <w:tcW w:w="171" w:type="dxa"/>
          <w:vAlign w:val="center"/>
          <w:hideMark/>
        </w:tcPr>
        <w:p w14:paraId="3C7D3A7C" w14:textId="77777777" w:rsidR="0040117E" w:rsidRPr="00A0460C" w:rsidRDefault="0040117E" w:rsidP="00A0460C">
          <w:pPr>
            <w:pStyle w:val="Sinespaciado"/>
            <w:jc w:val="center"/>
            <w:rPr>
              <w:rFonts w:asciiTheme="majorHAnsi" w:hAnsiTheme="majorHAnsi" w:cstheme="majorHAnsi"/>
              <w:sz w:val="20"/>
              <w:szCs w:val="20"/>
            </w:rPr>
          </w:pPr>
        </w:p>
      </w:tc>
    </w:tr>
    <w:tr w:rsidR="0040117E" w:rsidRPr="00A0460C" w14:paraId="08B6E540" w14:textId="77777777" w:rsidTr="00A0460C">
      <w:trPr>
        <w:trHeight w:val="578"/>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85A32E7" w14:textId="77777777" w:rsidR="0040117E" w:rsidRPr="00A0460C" w:rsidRDefault="0040117E" w:rsidP="00A0460C">
          <w:pPr>
            <w:pStyle w:val="Sinespaciado"/>
            <w:jc w:val="center"/>
            <w:rPr>
              <w:rFonts w:asciiTheme="majorHAnsi" w:hAnsiTheme="majorHAnsi" w:cstheme="majorHAnsi"/>
              <w:color w:val="000000"/>
              <w:sz w:val="20"/>
              <w:szCs w:val="2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175FAD60" w14:textId="77777777" w:rsidR="0040117E" w:rsidRPr="00A0460C" w:rsidRDefault="0040117E" w:rsidP="00A0460C">
          <w:pPr>
            <w:pStyle w:val="Sinespaciado"/>
            <w:jc w:val="center"/>
            <w:rPr>
              <w:rFonts w:asciiTheme="majorHAnsi" w:hAnsiTheme="majorHAnsi" w:cstheme="majorHAnsi"/>
              <w:color w:val="000000"/>
              <w:sz w:val="20"/>
              <w:szCs w:val="20"/>
            </w:rPr>
          </w:pPr>
        </w:p>
      </w:tc>
      <w:tc>
        <w:tcPr>
          <w:tcW w:w="171" w:type="dxa"/>
          <w:tcBorders>
            <w:top w:val="nil"/>
            <w:left w:val="nil"/>
            <w:bottom w:val="nil"/>
            <w:right w:val="nil"/>
          </w:tcBorders>
          <w:shd w:val="clear" w:color="auto" w:fill="auto"/>
          <w:noWrap/>
          <w:vAlign w:val="center"/>
          <w:hideMark/>
        </w:tcPr>
        <w:p w14:paraId="4C8AED1A" w14:textId="77777777" w:rsidR="0040117E" w:rsidRPr="00A0460C" w:rsidRDefault="0040117E" w:rsidP="00A0460C">
          <w:pPr>
            <w:pStyle w:val="Sinespaciado"/>
            <w:jc w:val="center"/>
            <w:rPr>
              <w:rFonts w:asciiTheme="majorHAnsi" w:hAnsiTheme="majorHAnsi" w:cstheme="majorHAnsi"/>
              <w:color w:val="000000"/>
              <w:sz w:val="20"/>
              <w:szCs w:val="20"/>
            </w:rPr>
          </w:pPr>
        </w:p>
      </w:tc>
    </w:tr>
    <w:tr w:rsidR="0040117E" w:rsidRPr="00A0460C" w14:paraId="1D544D09" w14:textId="77777777" w:rsidTr="00A0460C">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6B8583D1" w14:textId="77777777" w:rsidR="0040117E" w:rsidRPr="00A0460C" w:rsidRDefault="0040117E" w:rsidP="00A0460C">
          <w:pPr>
            <w:pStyle w:val="Sinespaciado"/>
            <w:jc w:val="center"/>
            <w:rPr>
              <w:rFonts w:asciiTheme="majorHAnsi" w:hAnsiTheme="majorHAnsi" w:cstheme="majorHAnsi"/>
              <w:color w:val="000000"/>
              <w:sz w:val="20"/>
              <w:szCs w:val="20"/>
            </w:rPr>
          </w:pP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14:paraId="7C1ED246" w14:textId="77777777" w:rsidR="0040117E" w:rsidRPr="00A0460C" w:rsidRDefault="0040117E" w:rsidP="00A0460C">
          <w:pPr>
            <w:pStyle w:val="Sinespaciado"/>
            <w:jc w:val="center"/>
            <w:rPr>
              <w:rFonts w:asciiTheme="majorHAnsi" w:hAnsiTheme="majorHAnsi" w:cstheme="majorHAnsi"/>
              <w:b/>
              <w:bCs/>
              <w:color w:val="000000"/>
              <w:sz w:val="20"/>
              <w:szCs w:val="20"/>
            </w:rPr>
          </w:pPr>
          <w:r w:rsidRPr="00A0460C">
            <w:rPr>
              <w:rFonts w:asciiTheme="majorHAnsi" w:hAnsiTheme="majorHAnsi" w:cstheme="majorHAnsi"/>
              <w:b/>
              <w:bCs/>
              <w:color w:val="000000"/>
              <w:sz w:val="20"/>
              <w:szCs w:val="20"/>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4575B041" w14:textId="5FB26D32" w:rsidR="0040117E" w:rsidRPr="00A0460C" w:rsidRDefault="0040117E" w:rsidP="00A0460C">
          <w:pPr>
            <w:pStyle w:val="Sinespaciado"/>
            <w:jc w:val="center"/>
            <w:rPr>
              <w:rFonts w:asciiTheme="majorHAnsi" w:hAnsiTheme="majorHAnsi" w:cstheme="majorHAnsi"/>
              <w:sz w:val="20"/>
              <w:szCs w:val="20"/>
            </w:rPr>
          </w:pPr>
          <w:r w:rsidRPr="00A0460C">
            <w:rPr>
              <w:rFonts w:asciiTheme="majorHAnsi" w:hAnsiTheme="majorHAnsi" w:cstheme="majorHAnsi"/>
              <w:sz w:val="20"/>
              <w:szCs w:val="20"/>
            </w:rPr>
            <w:t>UFA-F-</w:t>
          </w:r>
          <w:r w:rsidR="00A0460C" w:rsidRPr="00A0460C">
            <w:rPr>
              <w:rFonts w:asciiTheme="majorHAnsi" w:hAnsiTheme="majorHAnsi" w:cstheme="majorHAnsi"/>
              <w:sz w:val="20"/>
              <w:szCs w:val="20"/>
            </w:rPr>
            <w:t>301</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4EF78BF3" w14:textId="77777777" w:rsidR="0040117E" w:rsidRPr="00A0460C" w:rsidRDefault="0040117E" w:rsidP="00A0460C">
          <w:pPr>
            <w:pStyle w:val="Sinespaciado"/>
            <w:jc w:val="center"/>
            <w:rPr>
              <w:rFonts w:asciiTheme="majorHAnsi" w:hAnsiTheme="majorHAnsi" w:cstheme="majorHAnsi"/>
              <w:b/>
              <w:bCs/>
              <w:color w:val="000000"/>
              <w:sz w:val="20"/>
              <w:szCs w:val="20"/>
            </w:rPr>
          </w:pPr>
          <w:r w:rsidRPr="00A0460C">
            <w:rPr>
              <w:rFonts w:asciiTheme="majorHAnsi" w:hAnsiTheme="majorHAnsi" w:cstheme="majorHAnsi"/>
              <w:b/>
              <w:bCs/>
              <w:color w:val="000000"/>
              <w:sz w:val="20"/>
              <w:szCs w:val="20"/>
            </w:rPr>
            <w:t>Versión</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14:paraId="09C0B70E" w14:textId="43B9B1D6" w:rsidR="0040117E" w:rsidRPr="00A0460C" w:rsidRDefault="0040117E" w:rsidP="00A0460C">
          <w:pPr>
            <w:pStyle w:val="Sinespaciado"/>
            <w:jc w:val="center"/>
            <w:rPr>
              <w:rFonts w:asciiTheme="majorHAnsi" w:hAnsiTheme="majorHAnsi" w:cstheme="majorHAnsi"/>
              <w:color w:val="000000"/>
              <w:sz w:val="20"/>
              <w:szCs w:val="20"/>
            </w:rPr>
          </w:pPr>
          <w:r w:rsidRPr="00A0460C">
            <w:rPr>
              <w:rFonts w:asciiTheme="majorHAnsi" w:hAnsiTheme="majorHAnsi" w:cstheme="majorHAnsi"/>
              <w:color w:val="000000"/>
              <w:sz w:val="20"/>
              <w:szCs w:val="20"/>
            </w:rPr>
            <w:t>V0</w:t>
          </w:r>
          <w:r w:rsidR="00452DCB">
            <w:rPr>
              <w:rFonts w:asciiTheme="majorHAnsi" w:hAnsiTheme="majorHAnsi" w:cstheme="majorHAnsi"/>
              <w:color w:val="000000"/>
              <w:sz w:val="20"/>
              <w:szCs w:val="20"/>
            </w:rPr>
            <w:t>2</w:t>
          </w:r>
          <w:r w:rsidRPr="00A0460C">
            <w:rPr>
              <w:rFonts w:asciiTheme="majorHAnsi" w:hAnsiTheme="majorHAnsi" w:cstheme="majorHAnsi"/>
              <w:color w:val="000000"/>
              <w:sz w:val="20"/>
              <w:szCs w:val="20"/>
            </w:rPr>
            <w:t>-202</w:t>
          </w:r>
          <w:r w:rsidR="00A0460C" w:rsidRPr="00A0460C">
            <w:rPr>
              <w:rFonts w:asciiTheme="majorHAnsi" w:hAnsiTheme="majorHAnsi" w:cstheme="majorHAnsi"/>
              <w:color w:val="000000"/>
              <w:sz w:val="20"/>
              <w:szCs w:val="20"/>
            </w:rPr>
            <w:t>3</w:t>
          </w:r>
        </w:p>
      </w:tc>
      <w:tc>
        <w:tcPr>
          <w:tcW w:w="171" w:type="dxa"/>
          <w:vAlign w:val="center"/>
          <w:hideMark/>
        </w:tcPr>
        <w:p w14:paraId="413B5C64" w14:textId="77777777" w:rsidR="0040117E" w:rsidRPr="00A0460C" w:rsidRDefault="0040117E" w:rsidP="00A0460C">
          <w:pPr>
            <w:pStyle w:val="Sinespaciado"/>
            <w:jc w:val="center"/>
            <w:rPr>
              <w:rFonts w:asciiTheme="majorHAnsi" w:hAnsiTheme="majorHAnsi" w:cstheme="majorHAnsi"/>
              <w:sz w:val="20"/>
              <w:szCs w:val="20"/>
            </w:rPr>
          </w:pPr>
        </w:p>
      </w:tc>
    </w:tr>
  </w:tbl>
  <w:p w14:paraId="473654F3" w14:textId="37E2F675" w:rsidR="00467A96" w:rsidRDefault="00467A96" w:rsidP="00A0460C">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425026"/>
    <w:multiLevelType w:val="hybridMultilevel"/>
    <w:tmpl w:val="FCC495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1172AD"/>
    <w:multiLevelType w:val="hybridMultilevel"/>
    <w:tmpl w:val="CAFA810C"/>
    <w:lvl w:ilvl="0" w:tplc="5E405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5B21B7"/>
    <w:multiLevelType w:val="hybridMultilevel"/>
    <w:tmpl w:val="04801A14"/>
    <w:lvl w:ilvl="0" w:tplc="BB30D14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5C5821"/>
    <w:multiLevelType w:val="hybridMultilevel"/>
    <w:tmpl w:val="6B4003B2"/>
    <w:lvl w:ilvl="0" w:tplc="1096A996">
      <w:start w:val="1"/>
      <w:numFmt w:val="decimal"/>
      <w:lvlText w:val="%1."/>
      <w:lvlJc w:val="left"/>
      <w:pPr>
        <w:ind w:left="720" w:hanging="360"/>
      </w:pPr>
      <w:rPr>
        <w:rFonts w:ascii="Aria" w:hAnsi="Aria" w:cs="Times New Roman"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7790BAB"/>
    <w:multiLevelType w:val="hybridMultilevel"/>
    <w:tmpl w:val="94F864B2"/>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5DD453E7"/>
    <w:multiLevelType w:val="hybridMultilevel"/>
    <w:tmpl w:val="FA2AB9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7D6490"/>
    <w:multiLevelType w:val="multilevel"/>
    <w:tmpl w:val="701EB5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282D0F"/>
    <w:multiLevelType w:val="hybridMultilevel"/>
    <w:tmpl w:val="651447BE"/>
    <w:lvl w:ilvl="0" w:tplc="BC9C576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3D3A55"/>
    <w:multiLevelType w:val="multilevel"/>
    <w:tmpl w:val="013CCD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22445613">
    <w:abstractNumId w:val="22"/>
  </w:num>
  <w:num w:numId="2" w16cid:durableId="785195444">
    <w:abstractNumId w:val="7"/>
  </w:num>
  <w:num w:numId="3" w16cid:durableId="1851605620">
    <w:abstractNumId w:val="24"/>
  </w:num>
  <w:num w:numId="4" w16cid:durableId="1596480567">
    <w:abstractNumId w:val="25"/>
  </w:num>
  <w:num w:numId="5" w16cid:durableId="534319498">
    <w:abstractNumId w:val="8"/>
  </w:num>
  <w:num w:numId="6" w16cid:durableId="10763968">
    <w:abstractNumId w:val="13"/>
  </w:num>
  <w:num w:numId="7" w16cid:durableId="546651026">
    <w:abstractNumId w:val="16"/>
  </w:num>
  <w:num w:numId="8" w16cid:durableId="726221973">
    <w:abstractNumId w:val="0"/>
  </w:num>
  <w:num w:numId="9" w16cid:durableId="1522814227">
    <w:abstractNumId w:val="1"/>
  </w:num>
  <w:num w:numId="10" w16cid:durableId="809173668">
    <w:abstractNumId w:val="2"/>
  </w:num>
  <w:num w:numId="11" w16cid:durableId="1018429807">
    <w:abstractNumId w:val="3"/>
  </w:num>
  <w:num w:numId="12" w16cid:durableId="422799301">
    <w:abstractNumId w:val="4"/>
  </w:num>
  <w:num w:numId="13" w16cid:durableId="672532432">
    <w:abstractNumId w:val="10"/>
  </w:num>
  <w:num w:numId="14" w16cid:durableId="2006544585">
    <w:abstractNumId w:val="6"/>
  </w:num>
  <w:num w:numId="15" w16cid:durableId="1915700280">
    <w:abstractNumId w:val="5"/>
  </w:num>
  <w:num w:numId="16" w16cid:durableId="125242137">
    <w:abstractNumId w:val="14"/>
  </w:num>
  <w:num w:numId="17" w16cid:durableId="1211843106">
    <w:abstractNumId w:val="17"/>
  </w:num>
  <w:num w:numId="18" w16cid:durableId="1854683297">
    <w:abstractNumId w:val="23"/>
  </w:num>
  <w:num w:numId="19" w16cid:durableId="91320630">
    <w:abstractNumId w:val="20"/>
  </w:num>
  <w:num w:numId="20" w16cid:durableId="1562207106">
    <w:abstractNumId w:val="21"/>
  </w:num>
  <w:num w:numId="21" w16cid:durableId="160779680">
    <w:abstractNumId w:val="15"/>
  </w:num>
  <w:num w:numId="22" w16cid:durableId="2135556971">
    <w:abstractNumId w:val="11"/>
  </w:num>
  <w:num w:numId="23" w16cid:durableId="2020156390">
    <w:abstractNumId w:val="12"/>
  </w:num>
  <w:num w:numId="24" w16cid:durableId="1986856664">
    <w:abstractNumId w:val="19"/>
  </w:num>
  <w:num w:numId="25" w16cid:durableId="461844416">
    <w:abstractNumId w:val="18"/>
  </w:num>
  <w:num w:numId="26" w16cid:durableId="914053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A96"/>
    <w:rsid w:val="00005867"/>
    <w:rsid w:val="00020232"/>
    <w:rsid w:val="00023B13"/>
    <w:rsid w:val="00033BB5"/>
    <w:rsid w:val="0004390C"/>
    <w:rsid w:val="00060615"/>
    <w:rsid w:val="000B7016"/>
    <w:rsid w:val="000C405A"/>
    <w:rsid w:val="000C6EA3"/>
    <w:rsid w:val="000E0BE2"/>
    <w:rsid w:val="000E20E1"/>
    <w:rsid w:val="00130F3C"/>
    <w:rsid w:val="00140F8D"/>
    <w:rsid w:val="00147325"/>
    <w:rsid w:val="0015781A"/>
    <w:rsid w:val="00160EF3"/>
    <w:rsid w:val="00164BE9"/>
    <w:rsid w:val="001A0FF4"/>
    <w:rsid w:val="001B6A23"/>
    <w:rsid w:val="001C21AD"/>
    <w:rsid w:val="001C451A"/>
    <w:rsid w:val="00253FE1"/>
    <w:rsid w:val="002709A0"/>
    <w:rsid w:val="00275784"/>
    <w:rsid w:val="00295FA5"/>
    <w:rsid w:val="002A1095"/>
    <w:rsid w:val="002A459A"/>
    <w:rsid w:val="002B15C4"/>
    <w:rsid w:val="002B56C7"/>
    <w:rsid w:val="002C2BFB"/>
    <w:rsid w:val="002C3591"/>
    <w:rsid w:val="002C5B81"/>
    <w:rsid w:val="002E4AEB"/>
    <w:rsid w:val="002E6003"/>
    <w:rsid w:val="0031016B"/>
    <w:rsid w:val="00310692"/>
    <w:rsid w:val="00316CD8"/>
    <w:rsid w:val="00333724"/>
    <w:rsid w:val="00335117"/>
    <w:rsid w:val="0035055D"/>
    <w:rsid w:val="003960A9"/>
    <w:rsid w:val="003F3A9D"/>
    <w:rsid w:val="003F3C42"/>
    <w:rsid w:val="003F6871"/>
    <w:rsid w:val="003F6C4D"/>
    <w:rsid w:val="004003C8"/>
    <w:rsid w:val="0040117E"/>
    <w:rsid w:val="00401185"/>
    <w:rsid w:val="00416F1F"/>
    <w:rsid w:val="00420482"/>
    <w:rsid w:val="004223BB"/>
    <w:rsid w:val="004516A6"/>
    <w:rsid w:val="00452DCB"/>
    <w:rsid w:val="00467A96"/>
    <w:rsid w:val="00473823"/>
    <w:rsid w:val="00491B41"/>
    <w:rsid w:val="004A223E"/>
    <w:rsid w:val="004A33B9"/>
    <w:rsid w:val="004C3CB3"/>
    <w:rsid w:val="004D1964"/>
    <w:rsid w:val="004E492F"/>
    <w:rsid w:val="004F24E7"/>
    <w:rsid w:val="0051210A"/>
    <w:rsid w:val="00513F0A"/>
    <w:rsid w:val="005375C7"/>
    <w:rsid w:val="005471E2"/>
    <w:rsid w:val="005633FB"/>
    <w:rsid w:val="005805C7"/>
    <w:rsid w:val="0058179F"/>
    <w:rsid w:val="0059559E"/>
    <w:rsid w:val="005B488C"/>
    <w:rsid w:val="005D18F8"/>
    <w:rsid w:val="005E0FDA"/>
    <w:rsid w:val="005E3F34"/>
    <w:rsid w:val="005E52D6"/>
    <w:rsid w:val="00624131"/>
    <w:rsid w:val="006337D4"/>
    <w:rsid w:val="00636C89"/>
    <w:rsid w:val="006767F7"/>
    <w:rsid w:val="0068065B"/>
    <w:rsid w:val="006A1BA7"/>
    <w:rsid w:val="006B43E5"/>
    <w:rsid w:val="006B744E"/>
    <w:rsid w:val="006E2F4C"/>
    <w:rsid w:val="006E435E"/>
    <w:rsid w:val="007226F8"/>
    <w:rsid w:val="00725D9D"/>
    <w:rsid w:val="0079600A"/>
    <w:rsid w:val="007A0E9A"/>
    <w:rsid w:val="007A12E1"/>
    <w:rsid w:val="007A69E7"/>
    <w:rsid w:val="007D543D"/>
    <w:rsid w:val="007D5AF6"/>
    <w:rsid w:val="007F00BF"/>
    <w:rsid w:val="007F1A41"/>
    <w:rsid w:val="00815DE0"/>
    <w:rsid w:val="00817C99"/>
    <w:rsid w:val="00821A75"/>
    <w:rsid w:val="008554BA"/>
    <w:rsid w:val="008773AC"/>
    <w:rsid w:val="008835A9"/>
    <w:rsid w:val="00892ABE"/>
    <w:rsid w:val="00893091"/>
    <w:rsid w:val="008A589B"/>
    <w:rsid w:val="008E0F8C"/>
    <w:rsid w:val="008E6BA9"/>
    <w:rsid w:val="008E7155"/>
    <w:rsid w:val="008F728A"/>
    <w:rsid w:val="0090261C"/>
    <w:rsid w:val="00902816"/>
    <w:rsid w:val="00904387"/>
    <w:rsid w:val="009206C8"/>
    <w:rsid w:val="0093117C"/>
    <w:rsid w:val="00936D96"/>
    <w:rsid w:val="00951AFA"/>
    <w:rsid w:val="00954DB3"/>
    <w:rsid w:val="00965978"/>
    <w:rsid w:val="009732C0"/>
    <w:rsid w:val="00977E04"/>
    <w:rsid w:val="0098016F"/>
    <w:rsid w:val="00982D28"/>
    <w:rsid w:val="00992CFD"/>
    <w:rsid w:val="009D4A5E"/>
    <w:rsid w:val="009D6366"/>
    <w:rsid w:val="009E569C"/>
    <w:rsid w:val="009E614D"/>
    <w:rsid w:val="009E7D81"/>
    <w:rsid w:val="009F719B"/>
    <w:rsid w:val="00A0460C"/>
    <w:rsid w:val="00A116B2"/>
    <w:rsid w:val="00A3693D"/>
    <w:rsid w:val="00A54522"/>
    <w:rsid w:val="00A70C8A"/>
    <w:rsid w:val="00A7504C"/>
    <w:rsid w:val="00A76958"/>
    <w:rsid w:val="00A77B4F"/>
    <w:rsid w:val="00A9779E"/>
    <w:rsid w:val="00AA36B0"/>
    <w:rsid w:val="00AA767A"/>
    <w:rsid w:val="00AB0D19"/>
    <w:rsid w:val="00AB39C9"/>
    <w:rsid w:val="00AD5F3E"/>
    <w:rsid w:val="00AE7CB5"/>
    <w:rsid w:val="00AF274C"/>
    <w:rsid w:val="00B236C7"/>
    <w:rsid w:val="00B55816"/>
    <w:rsid w:val="00B57C4B"/>
    <w:rsid w:val="00B819DD"/>
    <w:rsid w:val="00B95069"/>
    <w:rsid w:val="00B960DC"/>
    <w:rsid w:val="00BA297E"/>
    <w:rsid w:val="00BD51A7"/>
    <w:rsid w:val="00BE7B87"/>
    <w:rsid w:val="00C02990"/>
    <w:rsid w:val="00C134F1"/>
    <w:rsid w:val="00C20C05"/>
    <w:rsid w:val="00C22CCE"/>
    <w:rsid w:val="00C32A36"/>
    <w:rsid w:val="00C3547E"/>
    <w:rsid w:val="00C35DCC"/>
    <w:rsid w:val="00C530D9"/>
    <w:rsid w:val="00C73DBC"/>
    <w:rsid w:val="00C76CD1"/>
    <w:rsid w:val="00CB1B3D"/>
    <w:rsid w:val="00CD32A0"/>
    <w:rsid w:val="00CD34C3"/>
    <w:rsid w:val="00CD3DE0"/>
    <w:rsid w:val="00CD700E"/>
    <w:rsid w:val="00CD72F8"/>
    <w:rsid w:val="00CE0E96"/>
    <w:rsid w:val="00CF4745"/>
    <w:rsid w:val="00D025C9"/>
    <w:rsid w:val="00D06122"/>
    <w:rsid w:val="00D20244"/>
    <w:rsid w:val="00D27E16"/>
    <w:rsid w:val="00D46EED"/>
    <w:rsid w:val="00D52F1B"/>
    <w:rsid w:val="00D616FA"/>
    <w:rsid w:val="00D7272E"/>
    <w:rsid w:val="00D75625"/>
    <w:rsid w:val="00DA228B"/>
    <w:rsid w:val="00DB24EE"/>
    <w:rsid w:val="00DB5F8D"/>
    <w:rsid w:val="00DF4876"/>
    <w:rsid w:val="00E0067F"/>
    <w:rsid w:val="00E07120"/>
    <w:rsid w:val="00E07881"/>
    <w:rsid w:val="00E10C10"/>
    <w:rsid w:val="00E13981"/>
    <w:rsid w:val="00E16710"/>
    <w:rsid w:val="00E24B7C"/>
    <w:rsid w:val="00E3146A"/>
    <w:rsid w:val="00E3270C"/>
    <w:rsid w:val="00E378A8"/>
    <w:rsid w:val="00E4289F"/>
    <w:rsid w:val="00E56CDD"/>
    <w:rsid w:val="00E60151"/>
    <w:rsid w:val="00E61DE3"/>
    <w:rsid w:val="00E67100"/>
    <w:rsid w:val="00E70D9B"/>
    <w:rsid w:val="00E73EC5"/>
    <w:rsid w:val="00E94007"/>
    <w:rsid w:val="00E9662D"/>
    <w:rsid w:val="00EC2BD7"/>
    <w:rsid w:val="00EC670E"/>
    <w:rsid w:val="00EC7D9D"/>
    <w:rsid w:val="00ED174A"/>
    <w:rsid w:val="00ED1E87"/>
    <w:rsid w:val="00EE7E88"/>
    <w:rsid w:val="00EF02B4"/>
    <w:rsid w:val="00EF50A9"/>
    <w:rsid w:val="00F07CA0"/>
    <w:rsid w:val="00F122C6"/>
    <w:rsid w:val="00F13F95"/>
    <w:rsid w:val="00F570A3"/>
    <w:rsid w:val="00F61FF5"/>
    <w:rsid w:val="00F92076"/>
    <w:rsid w:val="00FB2918"/>
    <w:rsid w:val="00FB39B8"/>
    <w:rsid w:val="00FB56EE"/>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D8B"/>
  <w15:docId w15:val="{D7C916FE-92A9-43D3-A598-B7EDD464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pPr>
      <w:spacing w:after="160" w:line="259" w:lineRule="auto"/>
    </w:pPr>
    <w:rPr>
      <w:rFonts w:eastAsia="Times New Roman" w:cs="Times New Roman"/>
      <w:sz w:val="22"/>
      <w:szCs w:val="22"/>
    </w:rPr>
  </w:style>
  <w:style w:type="paragraph" w:styleId="Ttulo1">
    <w:name w:val="heading 1"/>
    <w:basedOn w:val="Normal"/>
    <w:next w:val="Normal"/>
    <w:link w:val="Ttulo1Car"/>
    <w:uiPriority w:val="9"/>
    <w:qFormat/>
    <w:rsid w:val="00EC6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uiPriority w:val="34"/>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 w:type="paragraph" w:customStyle="1" w:styleId="1j-51">
    <w:name w:val="_1j-51"/>
    <w:basedOn w:val="Normal"/>
    <w:rsid w:val="0031016B"/>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EC67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289551494">
      <w:bodyDiv w:val="1"/>
      <w:marLeft w:val="0"/>
      <w:marRight w:val="0"/>
      <w:marTop w:val="0"/>
      <w:marBottom w:val="0"/>
      <w:divBdr>
        <w:top w:val="none" w:sz="0" w:space="0" w:color="auto"/>
        <w:left w:val="none" w:sz="0" w:space="0" w:color="auto"/>
        <w:bottom w:val="none" w:sz="0" w:space="0" w:color="auto"/>
        <w:right w:val="none" w:sz="0" w:space="0" w:color="auto"/>
      </w:divBdr>
    </w:div>
    <w:div w:id="519661051">
      <w:bodyDiv w:val="1"/>
      <w:marLeft w:val="0"/>
      <w:marRight w:val="0"/>
      <w:marTop w:val="0"/>
      <w:marBottom w:val="0"/>
      <w:divBdr>
        <w:top w:val="none" w:sz="0" w:space="0" w:color="auto"/>
        <w:left w:val="none" w:sz="0" w:space="0" w:color="auto"/>
        <w:bottom w:val="none" w:sz="0" w:space="0" w:color="auto"/>
        <w:right w:val="none" w:sz="0" w:space="0" w:color="auto"/>
      </w:divBdr>
    </w:div>
    <w:div w:id="827356672">
      <w:bodyDiv w:val="1"/>
      <w:marLeft w:val="0"/>
      <w:marRight w:val="0"/>
      <w:marTop w:val="0"/>
      <w:marBottom w:val="0"/>
      <w:divBdr>
        <w:top w:val="none" w:sz="0" w:space="0" w:color="auto"/>
        <w:left w:val="none" w:sz="0" w:space="0" w:color="auto"/>
        <w:bottom w:val="none" w:sz="0" w:space="0" w:color="auto"/>
        <w:right w:val="none" w:sz="0" w:space="0" w:color="auto"/>
      </w:divBdr>
    </w:div>
    <w:div w:id="829443824">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586113327">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755470068">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 w:id="20632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1543</Words>
  <Characters>8490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 Arias</cp:lastModifiedBy>
  <cp:revision>5</cp:revision>
  <dcterms:created xsi:type="dcterms:W3CDTF">2023-04-20T22:15:00Z</dcterms:created>
  <dcterms:modified xsi:type="dcterms:W3CDTF">2023-05-16T18:20:00Z</dcterms:modified>
</cp:coreProperties>
</file>